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42" w:rsidRDefault="00D63342" w:rsidP="00D63342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  <w:t>Утверждена</w:t>
      </w:r>
    </w:p>
    <w:p w:rsidR="00D63342" w:rsidRDefault="00D63342" w:rsidP="00D63342">
      <w:pPr>
        <w:jc w:val="right"/>
        <w:rPr>
          <w:rFonts w:ascii="Times New Roman" w:hAnsi="Times New Roman" w:cs="Times New Roman"/>
          <w:bCs/>
          <w:color w:val="31383A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31383A"/>
          <w:kern w:val="36"/>
          <w:sz w:val="28"/>
          <w:szCs w:val="28"/>
        </w:rPr>
        <w:t>Решением Собрания представителей</w:t>
      </w:r>
    </w:p>
    <w:p w:rsidR="00D63342" w:rsidRDefault="00D63342" w:rsidP="00D63342">
      <w:pPr>
        <w:jc w:val="right"/>
        <w:rPr>
          <w:rFonts w:ascii="Times New Roman" w:hAnsi="Times New Roman" w:cs="Times New Roman"/>
          <w:bCs/>
          <w:color w:val="31383A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31383A"/>
          <w:kern w:val="36"/>
          <w:sz w:val="28"/>
          <w:szCs w:val="28"/>
        </w:rPr>
        <w:t>сельского поселения Летниково</w:t>
      </w:r>
    </w:p>
    <w:p w:rsidR="00D63342" w:rsidRDefault="00D63342" w:rsidP="00D63342">
      <w:pPr>
        <w:jc w:val="right"/>
        <w:rPr>
          <w:rFonts w:ascii="Times New Roman" w:hAnsi="Times New Roman" w:cs="Times New Roman"/>
          <w:bCs/>
          <w:color w:val="31383A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31383A"/>
          <w:kern w:val="36"/>
          <w:sz w:val="28"/>
          <w:szCs w:val="28"/>
        </w:rPr>
        <w:t>от 27.02.2018 г. №83</w:t>
      </w:r>
    </w:p>
    <w:p w:rsidR="00D63342" w:rsidRDefault="00D63342" w:rsidP="00D63342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D63342" w:rsidRDefault="00D63342" w:rsidP="00D63342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D63342" w:rsidRDefault="00D63342" w:rsidP="00D63342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D63342" w:rsidRDefault="00D63342" w:rsidP="00D63342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D63342" w:rsidRDefault="00D63342" w:rsidP="00D63342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D63342" w:rsidRDefault="00D63342" w:rsidP="00D63342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D63342" w:rsidRDefault="00D63342" w:rsidP="00D63342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  <w:t>ПРОГРАММА КОМПЛЕКСНОГО РАЗВИТИЯ</w:t>
      </w:r>
    </w:p>
    <w:p w:rsidR="00D63342" w:rsidRDefault="00D63342" w:rsidP="00D63342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  <w:t>СОЦИАЛЬНОЙ ИНФРАСТРУКТУРЫ</w:t>
      </w:r>
    </w:p>
    <w:p w:rsidR="00D63342" w:rsidRDefault="00D63342" w:rsidP="00D63342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  <w:t>СЕЛЬСКОГО ПОСЕЛЕНИЯ ЛЕТНИКОВО</w:t>
      </w:r>
    </w:p>
    <w:p w:rsidR="00D63342" w:rsidRDefault="00D63342" w:rsidP="00D63342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  <w:t xml:space="preserve">МУНИЦИПАЛЬНОГО РАЙОНА АЛЕКСЕЕВСКИЙ </w:t>
      </w:r>
    </w:p>
    <w:p w:rsidR="00D63342" w:rsidRDefault="00D63342" w:rsidP="00D63342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  <w:t>САМАРСКОЙ ОБЛАСТИ</w:t>
      </w:r>
    </w:p>
    <w:p w:rsidR="00D63342" w:rsidRDefault="00D63342" w:rsidP="00D63342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1383A"/>
          <w:kern w:val="36"/>
          <w:sz w:val="32"/>
          <w:szCs w:val="32"/>
        </w:rPr>
        <w:t>на 2017-2032 гг</w:t>
      </w:r>
      <w:r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  <w:t>.</w:t>
      </w:r>
    </w:p>
    <w:p w:rsidR="00D63342" w:rsidRDefault="00D63342" w:rsidP="00D63342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D63342" w:rsidRDefault="00D63342" w:rsidP="00D63342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D63342" w:rsidRDefault="00D63342" w:rsidP="00D63342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D63342" w:rsidRDefault="00D63342" w:rsidP="00D63342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D63342" w:rsidRDefault="00D63342" w:rsidP="00D63342">
      <w:pPr>
        <w:jc w:val="right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D63342" w:rsidRDefault="00D63342" w:rsidP="00D63342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D63342" w:rsidRDefault="00D63342" w:rsidP="00D63342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D63342" w:rsidRDefault="00D63342" w:rsidP="00D63342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D63342" w:rsidRDefault="00D63342" w:rsidP="00D63342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</w:p>
    <w:p w:rsidR="00D63342" w:rsidRDefault="00D63342" w:rsidP="00D63342">
      <w:pPr>
        <w:jc w:val="center"/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  <w:t>2017</w:t>
      </w:r>
    </w:p>
    <w:p w:rsidR="00D149C3" w:rsidRDefault="00D149C3" w:rsidP="00B04BE0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BE0" w:rsidRPr="000A5968" w:rsidRDefault="000A5968" w:rsidP="00D63342">
      <w:pPr>
        <w:spacing w:after="0" w:line="276" w:lineRule="atLeast"/>
        <w:ind w:left="77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0A5968" w:rsidRDefault="000A5968" w:rsidP="00B0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49C3" w:rsidRDefault="00D149C3" w:rsidP="00B0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49C3" w:rsidRDefault="00D149C3" w:rsidP="00B0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5968" w:rsidRDefault="00B04BE0" w:rsidP="00B0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A59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ПРОГРАММА </w:t>
      </w:r>
    </w:p>
    <w:p w:rsidR="00B04BE0" w:rsidRPr="000A5968" w:rsidRDefault="00B04BE0" w:rsidP="00B04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КОМПЛЕКСНОГО РАЗВИТИЯ СОЦИАЛЬНОЙ ИНФРАСТРУКТУР</w:t>
      </w:r>
      <w:r w:rsidR="004F1B5B" w:rsidRPr="000A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  СЕЛЬСКОГО ПОСЕЛЕНИЯ ЛЕТНИКОВО</w:t>
      </w:r>
      <w:r w:rsidRPr="000A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</w:t>
      </w:r>
    </w:p>
    <w:p w:rsidR="00B04BE0" w:rsidRPr="000A5968" w:rsidRDefault="00BA5E81" w:rsidP="00B04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 АЛЕКСЕЕВСКИЙ</w:t>
      </w:r>
      <w:r w:rsidR="00B04BE0" w:rsidRPr="000A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САМАРСКОЙ ОБЛАСТИ НА </w:t>
      </w:r>
      <w:r w:rsidR="00B04BE0" w:rsidRPr="000A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2017-2032</w:t>
      </w:r>
      <w:r w:rsidR="00B04BE0" w:rsidRPr="000A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4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ГОДЫ</w:t>
      </w:r>
      <w:r w:rsidR="00B04BE0" w:rsidRPr="000A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04BE0" w:rsidRPr="000A5968" w:rsidRDefault="00B04BE0" w:rsidP="00B04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B04BE0" w:rsidRPr="003A4A69" w:rsidRDefault="00B04BE0" w:rsidP="00B04BE0">
      <w:pPr>
        <w:spacing w:after="24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комплексного развития социальной инфраструкту</w:t>
      </w:r>
      <w:r w:rsidR="00BA5E81" w:rsidRPr="003A4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 сельского поселения Летниково муниципального района Алексеевский Самарской области на 2017-2032</w:t>
      </w:r>
      <w:r w:rsidRPr="003A4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годы.</w:t>
      </w:r>
    </w:p>
    <w:p w:rsidR="00B04BE0" w:rsidRDefault="00B04BE0" w:rsidP="00B04BE0">
      <w:pPr>
        <w:spacing w:after="24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4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программы.</w:t>
      </w:r>
    </w:p>
    <w:p w:rsidR="003A4A69" w:rsidRPr="003A4A69" w:rsidRDefault="003A4A69" w:rsidP="00B04BE0">
      <w:pPr>
        <w:spacing w:after="24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50" w:type="pct"/>
        <w:tblInd w:w="-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980"/>
      </w:tblGrid>
      <w:tr w:rsidR="00B04BE0" w:rsidRPr="000A5968" w:rsidTr="003A4A69">
        <w:trPr>
          <w:trHeight w:val="1180"/>
        </w:trPr>
        <w:tc>
          <w:tcPr>
            <w:tcW w:w="1387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04BE0" w:rsidRPr="003A4A69" w:rsidRDefault="00B04BE0" w:rsidP="00B04BE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613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04BE0" w:rsidRPr="000A5968" w:rsidRDefault="00B04BE0" w:rsidP="00B04BE0">
            <w:pPr>
              <w:spacing w:after="24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комплексного развития социальной инфраструктуры </w:t>
            </w:r>
            <w:r w:rsidR="00BA5E81" w:rsidRPr="000A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 Летниково муниципального района Алексеевский</w:t>
            </w:r>
            <w:r w:rsidR="00BA5E81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Самарской области на 2017-2032</w:t>
            </w: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годы.</w:t>
            </w:r>
          </w:p>
        </w:tc>
      </w:tr>
      <w:tr w:rsidR="00B04BE0" w:rsidRPr="000A5968" w:rsidTr="003A4A69">
        <w:tc>
          <w:tcPr>
            <w:tcW w:w="1387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04BE0" w:rsidRPr="003A4A69" w:rsidRDefault="00B04BE0" w:rsidP="00B04BE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разработки программы:</w:t>
            </w:r>
          </w:p>
        </w:tc>
        <w:tc>
          <w:tcPr>
            <w:tcW w:w="3613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Российской Федерации,</w:t>
            </w:r>
          </w:p>
          <w:p w:rsidR="00B04BE0" w:rsidRPr="000A5968" w:rsidRDefault="00B04BE0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B04BE0" w:rsidRPr="000A5968" w:rsidRDefault="00B04BE0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r w:rsidR="00BA5E81" w:rsidRPr="000A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Летниково муниципального района Алексеевский </w:t>
            </w: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Самарской области,</w:t>
            </w:r>
          </w:p>
          <w:p w:rsidR="00B04BE0" w:rsidRPr="000A5968" w:rsidRDefault="00B04BE0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 сельского поселения Обшаровка муниципального района Приволжский Самарской области.</w:t>
            </w:r>
          </w:p>
        </w:tc>
      </w:tr>
      <w:tr w:rsidR="00B04BE0" w:rsidRPr="000A5968" w:rsidTr="003A4A69">
        <w:tc>
          <w:tcPr>
            <w:tcW w:w="1387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04BE0" w:rsidRPr="003A4A69" w:rsidRDefault="00B04BE0" w:rsidP="00B04BE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программы:</w:t>
            </w:r>
          </w:p>
          <w:p w:rsidR="00B04BE0" w:rsidRPr="003A4A69" w:rsidRDefault="00B04BE0" w:rsidP="00B04BE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программы:</w:t>
            </w:r>
          </w:p>
        </w:tc>
        <w:tc>
          <w:tcPr>
            <w:tcW w:w="3613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A5E81" w:rsidRPr="000A5968" w:rsidRDefault="00B04BE0" w:rsidP="00BA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  </w:t>
            </w:r>
            <w:r w:rsidR="00BA5E81" w:rsidRPr="000A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Летниково муниципального района Алексеевский </w:t>
            </w:r>
            <w:r w:rsidR="00BA5E81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Самарской области,</w:t>
            </w:r>
          </w:p>
          <w:p w:rsidR="00BA5E81" w:rsidRPr="000A5968" w:rsidRDefault="00B04BE0" w:rsidP="00BA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  </w:t>
            </w:r>
            <w:r w:rsidR="00BA5E81" w:rsidRPr="000A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Летниково муниципального района Алексеевский </w:t>
            </w:r>
            <w:r w:rsidR="00BA5E81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Самарской области,</w:t>
            </w:r>
          </w:p>
          <w:p w:rsidR="00B04BE0" w:rsidRPr="000A5968" w:rsidRDefault="00B04BE0" w:rsidP="00B04BE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BE0" w:rsidRPr="000A5968" w:rsidTr="003A4A69">
        <w:tc>
          <w:tcPr>
            <w:tcW w:w="1387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04BE0" w:rsidRPr="003A4A69" w:rsidRDefault="00B04BE0" w:rsidP="00B04BE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 программы:</w:t>
            </w:r>
          </w:p>
        </w:tc>
        <w:tc>
          <w:tcPr>
            <w:tcW w:w="3613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</w:t>
            </w:r>
            <w:r w:rsidR="00BA5E81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сельского поселения Летниково</w:t>
            </w:r>
          </w:p>
        </w:tc>
      </w:tr>
      <w:tr w:rsidR="00B04BE0" w:rsidRPr="000A5968" w:rsidTr="003A4A69">
        <w:tc>
          <w:tcPr>
            <w:tcW w:w="1387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04BE0" w:rsidRPr="003A4A69" w:rsidRDefault="00B04BE0" w:rsidP="00B04BE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613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B04BE0" w:rsidRPr="000A5968" w:rsidRDefault="00B04BE0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B04BE0" w:rsidRPr="000A5968" w:rsidRDefault="00B04BE0" w:rsidP="00B04BE0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B04BE0" w:rsidRPr="000A5968" w:rsidRDefault="00B04BE0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4.Сохранение объектов культуры и активизация культурной деятельности;</w:t>
            </w:r>
          </w:p>
          <w:p w:rsidR="00B04BE0" w:rsidRPr="000A5968" w:rsidRDefault="00B04BE0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Развитие личных подсобных хозяйств;</w:t>
            </w:r>
          </w:p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6.Создание условий для безопасного проживания населения на территории поселения.</w:t>
            </w:r>
          </w:p>
          <w:p w:rsidR="00B04BE0" w:rsidRPr="000A5968" w:rsidRDefault="00B04BE0" w:rsidP="00B04BE0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B04BE0" w:rsidRPr="000A5968" w:rsidRDefault="00B04BE0" w:rsidP="00B04BE0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8.Содействие в обеспечении социальной поддержки слабозащищенным слоям населения:</w:t>
            </w:r>
          </w:p>
        </w:tc>
      </w:tr>
      <w:tr w:rsidR="00B04BE0" w:rsidRPr="000A5968" w:rsidTr="003A4A69">
        <w:tc>
          <w:tcPr>
            <w:tcW w:w="1387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04BE0" w:rsidRPr="003A4A69" w:rsidRDefault="00B04BE0" w:rsidP="00B04BE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Сроки реализации Программы:</w:t>
            </w:r>
          </w:p>
        </w:tc>
        <w:tc>
          <w:tcPr>
            <w:tcW w:w="3613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64682" w:rsidRDefault="00B64682" w:rsidP="00B04BE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4BE0" w:rsidRPr="000A5968" w:rsidRDefault="00BA5E81" w:rsidP="00B04BE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2017-2032</w:t>
            </w:r>
            <w:r w:rsidR="00B04BE0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B04BE0" w:rsidRPr="000A5968" w:rsidTr="004F1B5B">
        <w:tc>
          <w:tcPr>
            <w:tcW w:w="5000" w:type="pct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3A4A69" w:rsidRDefault="003A4A69" w:rsidP="00B04B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4BE0" w:rsidRPr="003A4A69" w:rsidRDefault="00B04BE0" w:rsidP="00B04B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подпрограмм и основных мероприятий</w:t>
            </w:r>
          </w:p>
        </w:tc>
      </w:tr>
      <w:tr w:rsidR="00B04BE0" w:rsidRPr="000A5968" w:rsidTr="003A4A69">
        <w:tc>
          <w:tcPr>
            <w:tcW w:w="1387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04BE0" w:rsidRPr="003A4A69" w:rsidRDefault="00B04BE0" w:rsidP="00B04BE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613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A5E81" w:rsidRPr="000A5968" w:rsidRDefault="00B04BE0" w:rsidP="00BA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Администрация  </w:t>
            </w:r>
            <w:r w:rsidR="00BA5E81" w:rsidRPr="000A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Летниково муниципального района Алексеевский </w:t>
            </w:r>
            <w:r w:rsidR="00BA5E81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Самарской области,</w:t>
            </w:r>
          </w:p>
          <w:p w:rsidR="00B04BE0" w:rsidRPr="000A5968" w:rsidRDefault="00B04BE0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предприятия, организации, предприниматели</w:t>
            </w:r>
            <w:r w:rsidRPr="000A5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Обшаровка,</w:t>
            </w:r>
          </w:p>
          <w:p w:rsidR="00B04BE0" w:rsidRPr="000A5968" w:rsidRDefault="00B04BE0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население сельского поселения Обшаровка </w:t>
            </w:r>
          </w:p>
        </w:tc>
      </w:tr>
      <w:tr w:rsidR="00B04BE0" w:rsidRPr="000A5968" w:rsidTr="003A4A69">
        <w:tc>
          <w:tcPr>
            <w:tcW w:w="1387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04BE0" w:rsidRPr="003A4A69" w:rsidRDefault="00B04BE0" w:rsidP="00B04BE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Программы (млн. руб.)</w:t>
            </w:r>
          </w:p>
        </w:tc>
        <w:tc>
          <w:tcPr>
            <w:tcW w:w="3613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04BE0" w:rsidRPr="000A5968" w:rsidRDefault="00B04BE0" w:rsidP="00B04BE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финансируется из местного, районного, областного и федерального бюджетов, инвестиционных ресурсов банков, предприятий, организаций, предпринимателей</w:t>
            </w:r>
          </w:p>
        </w:tc>
      </w:tr>
      <w:tr w:rsidR="00B04BE0" w:rsidRPr="000A5968" w:rsidTr="003A4A69">
        <w:tc>
          <w:tcPr>
            <w:tcW w:w="1387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04BE0" w:rsidRPr="003A4A69" w:rsidRDefault="00B04BE0" w:rsidP="00B04BE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контроля за исполнением Программы:</w:t>
            </w:r>
          </w:p>
        </w:tc>
        <w:tc>
          <w:tcPr>
            <w:tcW w:w="3613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A5E81" w:rsidRPr="000A5968" w:rsidRDefault="00B04BE0" w:rsidP="00BA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Собрание представителей </w:t>
            </w:r>
            <w:r w:rsidR="00BA5E81" w:rsidRPr="000A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Летниково муниципального района Алексеевский </w:t>
            </w:r>
            <w:r w:rsidR="00BA5E81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Самарской области,</w:t>
            </w:r>
          </w:p>
          <w:p w:rsidR="00B04BE0" w:rsidRPr="000A5968" w:rsidRDefault="00B04BE0" w:rsidP="00B04BE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BE0" w:rsidRPr="000A5968" w:rsidRDefault="00B04BE0" w:rsidP="00B04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A59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</w:t>
      </w:r>
    </w:p>
    <w:p w:rsidR="00B04BE0" w:rsidRPr="003A4A69" w:rsidRDefault="00B04BE0" w:rsidP="00B04BE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 Введение</w:t>
      </w:r>
    </w:p>
    <w:p w:rsidR="00B04BE0" w:rsidRPr="000A5968" w:rsidRDefault="00B04BE0" w:rsidP="00B04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B04BE0" w:rsidRPr="000A5968" w:rsidRDefault="00B04BE0" w:rsidP="00B04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</w:t>
      </w:r>
      <w:r w:rsidR="00BA5E81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 сельского поселения Летниково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B04BE0" w:rsidRPr="000A5968" w:rsidRDefault="00B04BE0" w:rsidP="00B04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</w:t>
      </w:r>
      <w:r w:rsidR="00BA5E81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ия сельского поселения Летниково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B04BE0" w:rsidRPr="000A5968" w:rsidRDefault="00B04BE0" w:rsidP="00B04BE0">
      <w:pPr>
        <w:spacing w:after="0" w:line="27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  <w:bookmarkStart w:id="1" w:name="_Toc125547917"/>
      <w:bookmarkEnd w:id="1"/>
    </w:p>
    <w:p w:rsidR="003A4A69" w:rsidRDefault="003A4A69" w:rsidP="00B04BE0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A4A69" w:rsidRDefault="003A4A69" w:rsidP="00B04BE0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B04BE0" w:rsidRPr="003A4A69" w:rsidRDefault="00B04BE0" w:rsidP="00B04BE0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2. Социально-экономическая ситуация  и потенциал развити</w:t>
      </w:r>
      <w:r w:rsidR="00BA5E81" w:rsidRPr="000A596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я  сельского поселения </w:t>
      </w:r>
      <w:r w:rsidR="00BA5E81" w:rsidRPr="003A4A6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Летниково</w:t>
      </w:r>
      <w:r w:rsidRPr="003A4A6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</w:t>
      </w:r>
      <w:r w:rsidR="00BA5E81" w:rsidRPr="003A4A6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униципального района Алексеевский</w:t>
      </w:r>
      <w:r w:rsidRPr="003A4A6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Самарской области.</w:t>
      </w:r>
    </w:p>
    <w:p w:rsidR="00B04BE0" w:rsidRDefault="00B04BE0" w:rsidP="00B04BE0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Toc132716903"/>
      <w:r w:rsidRPr="003A4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Анализ социального развития сельского поселения</w:t>
      </w:r>
      <w:bookmarkEnd w:id="2"/>
    </w:p>
    <w:p w:rsidR="003A4A69" w:rsidRPr="003A4A69" w:rsidRDefault="003A4A69" w:rsidP="00B04BE0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4A69" w:rsidRDefault="00B04BE0" w:rsidP="003A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площа</w:t>
      </w:r>
      <w:r w:rsidR="00BA5E81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дь сельского поселения Летниково</w:t>
      </w:r>
      <w:r w:rsidR="00232A9A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составляет  39428 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га. Численность н</w:t>
      </w:r>
      <w:r w:rsidR="00232A9A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аселения по данным на 01.01.2017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</w:t>
      </w:r>
      <w:r w:rsidR="00232A9A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составила  1988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человек. В сост</w:t>
      </w:r>
      <w:r w:rsidR="00232A9A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 поселения входят с. Летниково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(администра</w:t>
      </w:r>
      <w:r w:rsidR="00232A9A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тивный центр), с. Славинка, с. Самовольно-Ивановка, с. Ореховка, с. Горяйновк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232A9A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,с.Калашиновка ,с.Пушкарка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A4A69" w:rsidRDefault="003A4A69" w:rsidP="00B0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A4A69" w:rsidRPr="003A4A69" w:rsidRDefault="003A4A69" w:rsidP="00B0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BE0" w:rsidRPr="003A4A69" w:rsidRDefault="00B04BE0" w:rsidP="00B04B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земельных ресурс</w:t>
      </w:r>
      <w:r w:rsidR="00232A9A" w:rsidRPr="003A4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 сельского поселения Летниково</w:t>
      </w:r>
    </w:p>
    <w:p w:rsidR="00B04BE0" w:rsidRPr="000A5968" w:rsidRDefault="00B04BE0" w:rsidP="00B04B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Таб.1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134"/>
      </w:tblGrid>
      <w:tr w:rsidR="00B04BE0" w:rsidRPr="000A5968" w:rsidTr="004F1B5B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</w:t>
            </w:r>
            <w:r w:rsidR="00AE0487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77FA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</w:tr>
      <w:tr w:rsidR="00B04BE0" w:rsidRPr="000A5968" w:rsidTr="004F1B5B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сельхозназначения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522932" w:rsidP="005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</w:t>
            </w:r>
          </w:p>
        </w:tc>
      </w:tr>
      <w:tr w:rsidR="00B04BE0" w:rsidRPr="000A5968" w:rsidTr="004F1B5B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поселений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522932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</w:tr>
      <w:tr w:rsidR="00B04BE0" w:rsidRPr="000A5968" w:rsidTr="004F1B5B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522932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4BE0" w:rsidRPr="000A5968" w:rsidTr="004F1B5B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505D87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</w:tr>
      <w:tr w:rsidR="00B04BE0" w:rsidRPr="000A5968" w:rsidTr="004F1B5B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A361CF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</w:tr>
      <w:tr w:rsidR="00B04BE0" w:rsidRPr="000A5968" w:rsidTr="004F1B5B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522932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39428</w:t>
            </w:r>
          </w:p>
        </w:tc>
      </w:tr>
    </w:tbl>
    <w:p w:rsidR="00B04BE0" w:rsidRPr="000A5968" w:rsidRDefault="00B04BE0" w:rsidP="00B04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 приведенной таблицы видно, что сельскохозяйственные угодья занимают </w:t>
      </w:r>
      <w:r w:rsidR="00A361CF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93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%. Земли сельскохозяйственного назначения являются экономической основой поселения.</w:t>
      </w:r>
    </w:p>
    <w:p w:rsidR="00B04BE0" w:rsidRPr="003A4A69" w:rsidRDefault="00B04BE0" w:rsidP="00B04BE0">
      <w:pPr>
        <w:spacing w:before="240" w:after="6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3" w:name="_Toc55389930"/>
      <w:r w:rsidRPr="003A4A6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2.2   </w:t>
      </w:r>
      <w:bookmarkEnd w:id="3"/>
      <w:r w:rsidRPr="003A4A6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АДМИНИСТРАТИВНОЕ ДЕЛЕНИЕ</w:t>
      </w:r>
    </w:p>
    <w:p w:rsidR="00B04BE0" w:rsidRPr="003A4A69" w:rsidRDefault="00522932" w:rsidP="00B04B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Сельское поселение Летниково включает в себя 7</w:t>
      </w:r>
      <w:r w:rsidR="00B04BE0" w:rsidRPr="003A4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населенных пунктов, с админис</w:t>
      </w:r>
      <w:r w:rsidRPr="003A4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тративным центром в с. Летниково</w:t>
      </w:r>
    </w:p>
    <w:p w:rsidR="00B04BE0" w:rsidRPr="003A4A69" w:rsidRDefault="00B04BE0" w:rsidP="00B04B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A4A69" w:rsidRPr="003A4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2212"/>
        <w:gridCol w:w="1422"/>
        <w:gridCol w:w="1898"/>
        <w:gridCol w:w="1359"/>
      </w:tblGrid>
      <w:tr w:rsidR="00B04BE0" w:rsidRPr="000A5968" w:rsidTr="004F1B5B">
        <w:trPr>
          <w:trHeight w:val="729"/>
          <w:jc w:val="center"/>
        </w:trPr>
        <w:tc>
          <w:tcPr>
            <w:tcW w:w="23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населенных пунктов, входящих в состав поселения</w:t>
            </w:r>
          </w:p>
        </w:tc>
        <w:tc>
          <w:tcPr>
            <w:tcW w:w="179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населенного пункта, чел.</w:t>
            </w:r>
          </w:p>
        </w:tc>
        <w:tc>
          <w:tcPr>
            <w:tcW w:w="173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от населенного пункта до административного</w:t>
            </w:r>
          </w:p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центра, км</w:t>
            </w:r>
          </w:p>
        </w:tc>
        <w:tc>
          <w:tcPr>
            <w:tcW w:w="16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от населенного пункта до  районного центра, км</w:t>
            </w:r>
          </w:p>
        </w:tc>
      </w:tr>
      <w:tr w:rsidR="00B04BE0" w:rsidRPr="000A5968" w:rsidTr="004F1B5B">
        <w:trPr>
          <w:trHeight w:val="901"/>
          <w:jc w:val="center"/>
        </w:trPr>
        <w:tc>
          <w:tcPr>
            <w:tcW w:w="23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522932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поселение Летниково</w:t>
            </w:r>
            <w:r w:rsidR="00B04BE0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</w:t>
            </w: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она </w:t>
            </w:r>
            <w:r w:rsidR="00B04BE0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Самарской области,  административный центр – с. </w:t>
            </w:r>
            <w:r w:rsidR="00C64EAC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Летниково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r w:rsidR="00C64EAC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Летниково</w:t>
            </w:r>
          </w:p>
          <w:p w:rsidR="00C64EAC" w:rsidRPr="000A5968" w:rsidRDefault="00C64EAC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с.Славинка</w:t>
            </w: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04BE0" w:rsidRPr="000A5968" w:rsidRDefault="00C64EAC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с.СамовольноИвановка</w:t>
            </w: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Ореховка</w:t>
            </w:r>
          </w:p>
          <w:p w:rsidR="00B04BE0" w:rsidRPr="000A5968" w:rsidRDefault="00C64EAC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Горяйновка</w:t>
            </w:r>
          </w:p>
          <w:p w:rsidR="00C64EAC" w:rsidRPr="000A5968" w:rsidRDefault="00C64EAC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,с.Калашиновка</w:t>
            </w:r>
            <w:r w:rsidR="007C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:rsidR="00C64EAC" w:rsidRPr="000A5968" w:rsidRDefault="00C64EAC" w:rsidP="00B0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с.Пушкарка</w:t>
            </w:r>
          </w:p>
        </w:tc>
        <w:tc>
          <w:tcPr>
            <w:tcW w:w="179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7C5714" w:rsidRDefault="007C5714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446</w:t>
            </w:r>
          </w:p>
          <w:p w:rsidR="00B04BE0" w:rsidRPr="007C5714" w:rsidRDefault="007C5714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259</w:t>
            </w:r>
          </w:p>
          <w:p w:rsidR="00B04BE0" w:rsidRPr="007C5714" w:rsidRDefault="00B841B2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534</w:t>
            </w:r>
          </w:p>
          <w:p w:rsidR="00B04BE0" w:rsidRPr="007C5714" w:rsidRDefault="00B841B2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473</w:t>
            </w:r>
          </w:p>
          <w:p w:rsidR="00B04BE0" w:rsidRDefault="00B841B2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B841B2" w:rsidRDefault="00B841B2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  <w:p w:rsidR="00B841B2" w:rsidRPr="007C5714" w:rsidRDefault="00B841B2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3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04BE0" w:rsidRPr="000A5968" w:rsidRDefault="00C64EAC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04BE0" w:rsidRPr="000A5968" w:rsidRDefault="00C64EAC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B04BE0" w:rsidRPr="000A5968" w:rsidRDefault="00C64EAC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B04BE0" w:rsidRPr="000A5968" w:rsidRDefault="00C64EAC" w:rsidP="00C6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C64EAC" w:rsidRPr="000A5968" w:rsidRDefault="00C64EAC" w:rsidP="00C6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C64EAC" w:rsidRPr="000A5968" w:rsidRDefault="00C64EAC" w:rsidP="00C6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C64EAC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B04BE0" w:rsidRPr="000A5968" w:rsidRDefault="00C64EAC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B04BE0" w:rsidRPr="000A5968" w:rsidRDefault="00C64EAC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B04BE0" w:rsidRPr="000A5968" w:rsidRDefault="00C64EAC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B04BE0" w:rsidRPr="000A5968" w:rsidRDefault="00C64EAC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C64EAC" w:rsidRPr="000A5968" w:rsidRDefault="00C64EAC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C64EAC" w:rsidRPr="000A5968" w:rsidRDefault="00C64EAC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3A4A69" w:rsidRDefault="003A4A69" w:rsidP="003A4A69">
      <w:pPr>
        <w:spacing w:before="240" w:after="6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4" w:name="_Toc132715994"/>
      <w:bookmarkEnd w:id="4"/>
    </w:p>
    <w:p w:rsidR="003A4A69" w:rsidRDefault="003A4A69" w:rsidP="003A4A69">
      <w:pPr>
        <w:spacing w:before="240" w:after="6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A4A69" w:rsidRDefault="003A4A69" w:rsidP="003A4A69">
      <w:pPr>
        <w:spacing w:before="240" w:after="6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A4A69" w:rsidRDefault="00B04BE0" w:rsidP="003A4A69">
      <w:pPr>
        <w:spacing w:before="240" w:after="6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A4A6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2.3 ДЕМОГРАФИЧЕСКАЯ СИТУАЦИЯ</w:t>
      </w:r>
    </w:p>
    <w:p w:rsidR="003A4A69" w:rsidRPr="003A4A69" w:rsidRDefault="003A4A69" w:rsidP="003A4A69">
      <w:pPr>
        <w:spacing w:before="240" w:after="6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A4A69" w:rsidRPr="003A4A69" w:rsidRDefault="00B04BE0" w:rsidP="003A4A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Общая  численность  населения сельского поселения Обшаровка на</w:t>
      </w:r>
      <w:r w:rsidR="007B5043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01.01.2017</w:t>
      </w:r>
      <w:r w:rsidR="00C64EAC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  составила 1988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человек. Численность  трудоспособного  возраста  составляет </w:t>
      </w:r>
      <w:r w:rsidR="00831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833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человек (</w:t>
      </w:r>
      <w:r w:rsidR="00831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42%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общей  численности).</w:t>
      </w:r>
    </w:p>
    <w:p w:rsidR="003A4A69" w:rsidRDefault="003A4A69" w:rsidP="00B0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BE0" w:rsidRPr="003A4A69" w:rsidRDefault="00B04BE0" w:rsidP="00B04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 о возрастной стр</w:t>
      </w:r>
      <w:r w:rsidR="00825ECD" w:rsidRPr="003A4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уктуре населения на 01. 01. 2017</w:t>
      </w:r>
      <w:r w:rsidRPr="003A4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B04BE0" w:rsidRPr="003A4A69" w:rsidRDefault="00B04BE0" w:rsidP="003A4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A4A69" w:rsidRPr="003A4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p w:rsidR="003A4A69" w:rsidRPr="000A5968" w:rsidRDefault="003A4A69" w:rsidP="00B04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1339"/>
        <w:gridCol w:w="1394"/>
        <w:gridCol w:w="1546"/>
        <w:gridCol w:w="1681"/>
        <w:gridCol w:w="1427"/>
      </w:tblGrid>
      <w:tr w:rsidR="00B04BE0" w:rsidRPr="000A5968" w:rsidTr="00825ECD">
        <w:tc>
          <w:tcPr>
            <w:tcW w:w="221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33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жителей, чел.</w:t>
            </w:r>
          </w:p>
        </w:tc>
        <w:tc>
          <w:tcPr>
            <w:tcW w:w="139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от 0 до 6 лет</w:t>
            </w:r>
          </w:p>
        </w:tc>
        <w:tc>
          <w:tcPr>
            <w:tcW w:w="15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от 7 до 15 лет</w:t>
            </w:r>
          </w:p>
        </w:tc>
        <w:tc>
          <w:tcPr>
            <w:tcW w:w="168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трудоспособного возраста</w:t>
            </w:r>
          </w:p>
        </w:tc>
        <w:tc>
          <w:tcPr>
            <w:tcW w:w="142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пенсионного возраста</w:t>
            </w:r>
          </w:p>
        </w:tc>
      </w:tr>
      <w:tr w:rsidR="00825ECD" w:rsidRPr="000A5968" w:rsidTr="00825ECD">
        <w:tc>
          <w:tcPr>
            <w:tcW w:w="221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D" w:rsidRPr="000A5968" w:rsidRDefault="00825ECD" w:rsidP="00313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Летниково</w:t>
            </w:r>
          </w:p>
        </w:tc>
        <w:tc>
          <w:tcPr>
            <w:tcW w:w="133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D" w:rsidRPr="00B841B2" w:rsidRDefault="00307576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39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D" w:rsidRPr="00B841B2" w:rsidRDefault="00307576" w:rsidP="003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D" w:rsidRPr="00B841B2" w:rsidRDefault="00307576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8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D" w:rsidRPr="00B841B2" w:rsidRDefault="00307576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D" w:rsidRPr="00B841B2" w:rsidRDefault="00307576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B84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25ECD" w:rsidRPr="000A5968" w:rsidTr="00825ECD">
        <w:tc>
          <w:tcPr>
            <w:tcW w:w="221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D" w:rsidRPr="000A5968" w:rsidRDefault="00825ECD" w:rsidP="00313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с.Славинка</w:t>
            </w: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D" w:rsidRPr="00B841B2" w:rsidRDefault="00B841B2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39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D" w:rsidRPr="00B841B2" w:rsidRDefault="00307576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D" w:rsidRPr="00B841B2" w:rsidRDefault="00307576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8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D" w:rsidRPr="00B841B2" w:rsidRDefault="00307576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2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D" w:rsidRPr="00B841B2" w:rsidRDefault="00307576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825ECD" w:rsidRPr="000A5968" w:rsidTr="00307576">
        <w:tc>
          <w:tcPr>
            <w:tcW w:w="221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D" w:rsidRPr="000A5968" w:rsidRDefault="00825ECD" w:rsidP="00313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с.СамовольноИвановка</w:t>
            </w: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Ореховка</w:t>
            </w:r>
          </w:p>
        </w:tc>
        <w:tc>
          <w:tcPr>
            <w:tcW w:w="133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D" w:rsidRDefault="00B841B2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  <w:p w:rsidR="00B841B2" w:rsidRPr="00B841B2" w:rsidRDefault="00B841B2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39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CD" w:rsidRPr="00307576" w:rsidRDefault="00307576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307576" w:rsidRPr="00B841B2" w:rsidRDefault="00307576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0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CD" w:rsidRPr="00307576" w:rsidRDefault="00307576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  <w:p w:rsidR="00307576" w:rsidRPr="00B841B2" w:rsidRDefault="00307576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0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8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E05" w:rsidRDefault="00831E05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825ECD" w:rsidRPr="00B841B2" w:rsidRDefault="00831E05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42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CD" w:rsidRDefault="00831E05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  <w:p w:rsidR="00831E05" w:rsidRPr="00B841B2" w:rsidRDefault="00831E05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</w:tr>
      <w:tr w:rsidR="00825ECD" w:rsidRPr="000A5968" w:rsidTr="00307576">
        <w:tc>
          <w:tcPr>
            <w:tcW w:w="221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D" w:rsidRPr="000A5968" w:rsidRDefault="00825ECD" w:rsidP="00313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Горяйновка</w:t>
            </w:r>
          </w:p>
        </w:tc>
        <w:tc>
          <w:tcPr>
            <w:tcW w:w="133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D" w:rsidRPr="00B841B2" w:rsidRDefault="00B841B2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CD" w:rsidRPr="00831E05" w:rsidRDefault="00831E05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CD" w:rsidRPr="00831E05" w:rsidRDefault="00831E05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CD" w:rsidRPr="00B841B2" w:rsidRDefault="00831E05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CD" w:rsidRPr="00B841B2" w:rsidRDefault="00831E05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25ECD" w:rsidRPr="00831E05" w:rsidTr="00307576">
        <w:tc>
          <w:tcPr>
            <w:tcW w:w="221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D" w:rsidRPr="000A5968" w:rsidRDefault="00825ECD" w:rsidP="00313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,с.Калашиновка</w:t>
            </w:r>
          </w:p>
          <w:p w:rsidR="00825ECD" w:rsidRPr="000A5968" w:rsidRDefault="00825ECD" w:rsidP="00313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с.Пушкарка</w:t>
            </w:r>
          </w:p>
        </w:tc>
        <w:tc>
          <w:tcPr>
            <w:tcW w:w="133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D" w:rsidRDefault="00B841B2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  <w:p w:rsidR="00B841B2" w:rsidRPr="00B841B2" w:rsidRDefault="00B841B2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CD" w:rsidRPr="00831E05" w:rsidRDefault="00831E05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831E05" w:rsidRPr="00831E05" w:rsidRDefault="00831E05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31E05" w:rsidRPr="00831E05" w:rsidRDefault="00831E05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CD" w:rsidRDefault="00831E05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831E05" w:rsidRPr="00831E05" w:rsidRDefault="00831E05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CD" w:rsidRDefault="00831E05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  <w:p w:rsidR="00831E05" w:rsidRPr="00B841B2" w:rsidRDefault="00831E05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CD" w:rsidRDefault="00831E05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  <w:p w:rsidR="00831E05" w:rsidRPr="00B841B2" w:rsidRDefault="00831E05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3A4A69" w:rsidRDefault="003A4A69" w:rsidP="00B04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04BE0" w:rsidRPr="000A5968" w:rsidRDefault="00B04BE0" w:rsidP="00B04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Демографическая ситуация в сельском посел</w:t>
      </w:r>
      <w:r w:rsidR="00825ECD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ении Летниково в 2017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году ухудшилась по сравнению с предыдущими периодами,  число родившихся не превышает число умерших. Баланс  населения  также не  улучшается, из-за превышения числа убывших, над числом прибывших на территорию поселения. 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одежда),  прекращением деятельности ранее крупных  предприят</w:t>
      </w:r>
      <w:r w:rsidR="00825ECD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ия, безработица,  снижение доходов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населения. Ситуация в настоящее время начала улучшаться.   Деструктивные изменения в системе медицинского обслуживания также оказывают влияние на рост смертности от сердечно-сосудистых заболеваний, онкологии. На показатели рождаемости влияют следующие моменты: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материальное благополучие;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государственные выплаты за рождение второго ребенка;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наличие собственного жилья;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уверенность в будущем подрастающего поколения.</w:t>
      </w:r>
    </w:p>
    <w:p w:rsidR="0062358E" w:rsidRPr="000A5968" w:rsidRDefault="0062358E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BE0" w:rsidRPr="000A5968" w:rsidRDefault="00B04BE0" w:rsidP="00B04BE0">
      <w:pPr>
        <w:spacing w:after="0" w:line="450" w:lineRule="atLeast"/>
        <w:ind w:left="855" w:hanging="36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2.4</w:t>
      </w:r>
      <w:r w:rsidRPr="000A596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    </w:t>
      </w:r>
      <w:r w:rsidRPr="000A596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РЫНОК ТРУДА В ПОСЕЛЕНИИ</w:t>
      </w:r>
    </w:p>
    <w:p w:rsidR="0062358E" w:rsidRPr="000A5968" w:rsidRDefault="0062358E" w:rsidP="00B04BE0">
      <w:pPr>
        <w:spacing w:after="0" w:line="450" w:lineRule="atLeast"/>
        <w:ind w:left="855" w:hanging="36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04BE0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Численность трудоспособного населения - </w:t>
      </w:r>
      <w:r w:rsidR="00831E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833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человек. Доля численности населения в трудоспособном возрасте от общей </w:t>
      </w:r>
      <w:r w:rsidR="00831E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составляет 42 процента.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с</w:t>
      </w:r>
      <w:r w:rsidR="00B96610" w:rsidRPr="000A59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вязи с банкротством бывших колхозов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часть трудоспособного населения вынуждена работать за пределами сельского поселения </w:t>
      </w:r>
      <w:r w:rsidR="00B96610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Летниково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3A4A69" w:rsidRPr="000A5968" w:rsidRDefault="003A4A69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BE0" w:rsidRPr="003A4A69" w:rsidRDefault="003A4A69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A4A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Таблица 4</w:t>
      </w:r>
    </w:p>
    <w:p w:rsidR="003A4A69" w:rsidRPr="000A5968" w:rsidRDefault="003A4A69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1843"/>
      </w:tblGrid>
      <w:tr w:rsidR="00B04BE0" w:rsidRPr="00831E05" w:rsidTr="00831E05">
        <w:trPr>
          <w:trHeight w:val="287"/>
        </w:trPr>
        <w:tc>
          <w:tcPr>
            <w:tcW w:w="69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E0" w:rsidRPr="00CB65FB" w:rsidRDefault="00B04BE0" w:rsidP="00B04B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жителей всего</w:t>
            </w:r>
          </w:p>
        </w:tc>
        <w:tc>
          <w:tcPr>
            <w:tcW w:w="184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E0" w:rsidRPr="00CB65FB" w:rsidRDefault="00831E05" w:rsidP="00B04B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</w:tr>
      <w:tr w:rsidR="00B04BE0" w:rsidRPr="00831E05" w:rsidTr="00831E05">
        <w:trPr>
          <w:trHeight w:val="287"/>
        </w:trPr>
        <w:tc>
          <w:tcPr>
            <w:tcW w:w="69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E0" w:rsidRPr="00CB65FB" w:rsidRDefault="00B04BE0" w:rsidP="00B04B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84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E0" w:rsidRPr="00CB65FB" w:rsidRDefault="00831E05" w:rsidP="00B04B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</w:p>
        </w:tc>
      </w:tr>
      <w:tr w:rsidR="00B04BE0" w:rsidRPr="00831E05" w:rsidTr="00831E05">
        <w:trPr>
          <w:trHeight w:val="287"/>
        </w:trPr>
        <w:tc>
          <w:tcPr>
            <w:tcW w:w="69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E0" w:rsidRPr="00CB65FB" w:rsidRDefault="00B04BE0" w:rsidP="00B04B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трудоустроенных жителей</w:t>
            </w:r>
          </w:p>
        </w:tc>
        <w:tc>
          <w:tcPr>
            <w:tcW w:w="184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E0" w:rsidRPr="00CB65FB" w:rsidRDefault="00CB65FB" w:rsidP="00B04B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</w:t>
            </w:r>
          </w:p>
        </w:tc>
      </w:tr>
      <w:tr w:rsidR="00B04BE0" w:rsidRPr="00831E05" w:rsidTr="00E95B9C">
        <w:trPr>
          <w:trHeight w:val="405"/>
        </w:trPr>
        <w:tc>
          <w:tcPr>
            <w:tcW w:w="69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E0" w:rsidRPr="00CB65FB" w:rsidRDefault="00B04BE0" w:rsidP="00B04B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работающих от общего кол-ва  жителей</w:t>
            </w:r>
          </w:p>
        </w:tc>
        <w:tc>
          <w:tcPr>
            <w:tcW w:w="184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BE0" w:rsidRPr="00CB65FB" w:rsidRDefault="00CB65FB" w:rsidP="00B04B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39%</w:t>
            </w:r>
          </w:p>
        </w:tc>
      </w:tr>
      <w:tr w:rsidR="00B04BE0" w:rsidRPr="00831E05" w:rsidTr="00E95B9C">
        <w:trPr>
          <w:trHeight w:val="345"/>
        </w:trPr>
        <w:tc>
          <w:tcPr>
            <w:tcW w:w="69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E0" w:rsidRPr="00CB65FB" w:rsidRDefault="00B04BE0" w:rsidP="00B04B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работающих от жителей трудоспособного возраста</w:t>
            </w:r>
          </w:p>
        </w:tc>
        <w:tc>
          <w:tcPr>
            <w:tcW w:w="184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BE0" w:rsidRPr="00CB65FB" w:rsidRDefault="0069254B" w:rsidP="00B04B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92%</w:t>
            </w:r>
          </w:p>
        </w:tc>
      </w:tr>
      <w:tr w:rsidR="00B04BE0" w:rsidRPr="00831E05" w:rsidTr="00E95B9C">
        <w:trPr>
          <w:trHeight w:val="287"/>
        </w:trPr>
        <w:tc>
          <w:tcPr>
            <w:tcW w:w="69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E0" w:rsidRPr="00CB65FB" w:rsidRDefault="00B04BE0" w:rsidP="00B04B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дворов</w:t>
            </w:r>
          </w:p>
        </w:tc>
        <w:tc>
          <w:tcPr>
            <w:tcW w:w="184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BE0" w:rsidRPr="00CB65FB" w:rsidRDefault="00CB65FB" w:rsidP="00B04B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</w:tr>
      <w:tr w:rsidR="00B04BE0" w:rsidRPr="00831E05" w:rsidTr="00831E05">
        <w:trPr>
          <w:trHeight w:val="277"/>
        </w:trPr>
        <w:tc>
          <w:tcPr>
            <w:tcW w:w="69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E0" w:rsidRPr="00CB65FB" w:rsidRDefault="00B04BE0" w:rsidP="00B04B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двор занимающихся ЛПХ</w:t>
            </w:r>
          </w:p>
        </w:tc>
        <w:tc>
          <w:tcPr>
            <w:tcW w:w="184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E0" w:rsidRPr="00CB65FB" w:rsidRDefault="0069254B" w:rsidP="00B04B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</w:t>
            </w:r>
          </w:p>
        </w:tc>
      </w:tr>
      <w:tr w:rsidR="00B04BE0" w:rsidRPr="00831E05" w:rsidTr="00831E05">
        <w:trPr>
          <w:trHeight w:val="287"/>
        </w:trPr>
        <w:tc>
          <w:tcPr>
            <w:tcW w:w="69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E0" w:rsidRPr="00831E05" w:rsidRDefault="00B04BE0" w:rsidP="00B04B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пенсионеров</w:t>
            </w:r>
          </w:p>
        </w:tc>
        <w:tc>
          <w:tcPr>
            <w:tcW w:w="184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E0" w:rsidRPr="00CB65FB" w:rsidRDefault="00CB65FB" w:rsidP="00E95B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</w:tr>
    </w:tbl>
    <w:p w:rsidR="00EC33AD" w:rsidRDefault="00EC33AD" w:rsidP="00B04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04BE0" w:rsidRPr="000A5968" w:rsidRDefault="00B04BE0" w:rsidP="00B04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Из приведенн</w:t>
      </w:r>
      <w:r w:rsidR="006925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ых данных видно, что лишь  39 </w:t>
      </w:r>
      <w:r w:rsidRPr="00831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 граждан трудоспособного возраста трудоустр</w:t>
      </w:r>
      <w:r w:rsidR="006925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оены. Пенсионеры составляют 32,2 </w:t>
      </w:r>
      <w:r w:rsidRPr="00831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  населения. В</w:t>
      </w:r>
      <w:r w:rsidR="006925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поселении существует несколько проб</w:t>
      </w:r>
      <w:bookmarkStart w:id="5" w:name="_Toc132716908"/>
      <w:bookmarkEnd w:id="5"/>
      <w:r w:rsidR="00EC33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лем связанных с   занятостью и миграции  населения в мегаполис. Одной из  главных задач в сельском поселении Летниково должно стать развити</w:t>
      </w:r>
      <w:r w:rsidR="00B449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 агропромышленного комплекса, р</w:t>
      </w:r>
      <w:r w:rsidR="00EC33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ешение</w:t>
      </w:r>
      <w:r w:rsidR="00B449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="00EC33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этой задачи </w:t>
      </w:r>
      <w:r w:rsidR="00B449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является </w:t>
      </w:r>
      <w:r w:rsidR="00EC33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привлечение инвесторов </w:t>
      </w:r>
      <w:r w:rsidR="00B449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EC33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сельскохозяйстве</w:t>
      </w:r>
      <w:r w:rsidR="00B449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нное производство,</w:t>
      </w:r>
      <w:r w:rsidR="00EC33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449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развитием малого и среднего предпринимательства  на территории сельского поселения Летниково. </w:t>
      </w:r>
    </w:p>
    <w:p w:rsidR="00B04BE0" w:rsidRPr="003A4A69" w:rsidRDefault="00B04BE0" w:rsidP="00B04BE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 Развитие отраслей социальной сферы</w:t>
      </w:r>
    </w:p>
    <w:p w:rsidR="00B04BE0" w:rsidRPr="000A5968" w:rsidRDefault="00B04BE0" w:rsidP="00B0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Прогнозом на 2015 год и на период до 2033 года  определены следующие приоритеты социального  развития </w:t>
      </w:r>
      <w:r w:rsidR="003E1D67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Летниково муниципального района Алексеевский </w:t>
      </w:r>
      <w:r w:rsidR="003E1D67" w:rsidRPr="000A596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Самарской области</w:t>
      </w:r>
      <w:r w:rsidR="003E1D67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B04BE0" w:rsidRPr="000A5968" w:rsidRDefault="00B04BE0" w:rsidP="00B0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-повышение уровня жизни населения </w:t>
      </w:r>
      <w:r w:rsidR="003E1D67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Летниково муниципального района Алексеевский </w:t>
      </w:r>
      <w:r w:rsidR="003E1D67" w:rsidRPr="000A596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Самарской области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т.ч. на основе развития социальной инфраструктуры;</w:t>
      </w:r>
    </w:p>
    <w:p w:rsidR="00B04BE0" w:rsidRPr="000A5968" w:rsidRDefault="00B04BE0" w:rsidP="00B0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B04BE0" w:rsidRPr="000A5968" w:rsidRDefault="00B04BE0" w:rsidP="00B0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-развитие жилищной сфер</w:t>
      </w:r>
      <w:r w:rsidR="003E1D67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 в сельском поселении Летниково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04BE0" w:rsidRPr="000A5968" w:rsidRDefault="00B04BE0" w:rsidP="00B0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-создание условий для гармоничного развития подрастающего поколени</w:t>
      </w:r>
      <w:r w:rsidR="003E1D67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сельском поселении Летниково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3E1D67" w:rsidRPr="000A5968" w:rsidRDefault="003E1D67" w:rsidP="00B0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-развитие сельского хозяйства ;</w:t>
      </w:r>
    </w:p>
    <w:p w:rsidR="00B04BE0" w:rsidRPr="000A5968" w:rsidRDefault="00B04BE0" w:rsidP="00B0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-сохранение культурного наследия.</w:t>
      </w:r>
    </w:p>
    <w:p w:rsidR="00B04BE0" w:rsidRPr="003A4A69" w:rsidRDefault="00B04BE0" w:rsidP="00B04BE0">
      <w:pPr>
        <w:spacing w:before="100" w:beforeAutospacing="1" w:after="100" w:afterAutospacing="1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 Культура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Предоставление услуг населению в области культуры в сельском поселении Обшаровка осуществляют:</w:t>
      </w:r>
    </w:p>
    <w:p w:rsidR="00B04BE0" w:rsidRPr="000A5968" w:rsidRDefault="00B938D6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СДК с.Летниково</w:t>
      </w:r>
      <w:r w:rsidR="00B04BE0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04BE0" w:rsidRPr="000A5968" w:rsidRDefault="00B938D6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СДК с.Ореховка</w:t>
      </w:r>
      <w:r w:rsidR="00B04BE0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04BE0" w:rsidRPr="000A5968" w:rsidRDefault="00B938D6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B04BE0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ДК с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.Калашиновка </w:t>
      </w:r>
      <w:r w:rsidR="00B04BE0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04BE0" w:rsidRPr="000A5968" w:rsidRDefault="00B938D6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Ореховская сельская библиотека;</w:t>
      </w:r>
    </w:p>
    <w:p w:rsidR="00B04BE0" w:rsidRPr="000A5968" w:rsidRDefault="00B938D6" w:rsidP="00B9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Летниковская</w:t>
      </w:r>
      <w:r w:rsidR="00B04BE0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сельска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библиотека ;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библиобус м</w:t>
      </w:r>
      <w:r w:rsidR="00B938D6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униципального района Алексеевский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Домах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Одним из основных направлений работы  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B04BE0" w:rsidRPr="000A5968" w:rsidRDefault="00B04BE0" w:rsidP="00B0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Задача в культурно-досуговых учреждениях - вводить инновационные формы организации досуга населения и  увеличить процент охвата населения </w:t>
      </w:r>
      <w:r w:rsidR="00B938D6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04BE0" w:rsidRPr="000A5968" w:rsidRDefault="00B04BE0" w:rsidP="00B0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0B59DA" w:rsidRPr="000A5968" w:rsidRDefault="000B59DA" w:rsidP="00B0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BE0" w:rsidRPr="003A4A69" w:rsidRDefault="00B04BE0" w:rsidP="00B04BE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 Физическая культура и спорт</w:t>
      </w:r>
    </w:p>
    <w:p w:rsidR="00B04BE0" w:rsidRPr="003A4A69" w:rsidRDefault="003A4A69" w:rsidP="003A4A6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A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Таблица 5</w:t>
      </w:r>
    </w:p>
    <w:tbl>
      <w:tblPr>
        <w:tblW w:w="10440" w:type="dxa"/>
        <w:tblInd w:w="-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3366"/>
        <w:gridCol w:w="2798"/>
        <w:gridCol w:w="1481"/>
        <w:gridCol w:w="2340"/>
      </w:tblGrid>
      <w:tr w:rsidR="00B04BE0" w:rsidRPr="000A5968" w:rsidTr="004F1B5B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FF211B" w:rsidP="00FF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кв.м.</w:t>
            </w:r>
          </w:p>
        </w:tc>
        <w:tc>
          <w:tcPr>
            <w:tcW w:w="234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</w:t>
            </w:r>
          </w:p>
        </w:tc>
      </w:tr>
      <w:tr w:rsidR="00B04BE0" w:rsidRPr="000A5968" w:rsidTr="004F1B5B">
        <w:trPr>
          <w:trHeight w:val="295"/>
        </w:trPr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04BE0" w:rsidRPr="000A5968" w:rsidTr="004F1B5B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938D6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 ГБОУ СОШ с.</w:t>
            </w:r>
            <w:r w:rsidR="00B427CE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Самовольно-Ивановка</w:t>
            </w: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427CE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Чапаевская 27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FF211B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34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B04BE0" w:rsidRPr="000A5968" w:rsidTr="004F1B5B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427CE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 ГБОУ СОШ с.Летниково</w:t>
            </w: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427CE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Захара Вобликова 150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FF211B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34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B04BE0" w:rsidRPr="000A5968" w:rsidTr="004F1B5B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Спортплощадка ГБОУ СОШ </w:t>
            </w:r>
            <w:r w:rsidR="00B427CE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с.Самовольно-Ивановка</w:t>
            </w: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427CE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Чапаевская 27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FF211B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34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B04BE0" w:rsidRPr="000A5968" w:rsidTr="004F1B5B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 спортивная площадка</w:t>
            </w:r>
            <w:r w:rsidR="00B427CE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Самовольно-Ивановка</w:t>
            </w: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427CE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Чапаевская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FF211B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234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B04BE0" w:rsidRPr="000A5968" w:rsidTr="004F1B5B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1B" w:rsidRPr="000A5968" w:rsidRDefault="00B427CE" w:rsidP="00B4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  СДК с. Ореховка</w:t>
            </w: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427CE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 83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FF211B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34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FF211B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  ремонта</w:t>
            </w:r>
          </w:p>
        </w:tc>
      </w:tr>
      <w:tr w:rsidR="00FF211B" w:rsidRPr="000A5968" w:rsidTr="004F1B5B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11B" w:rsidRPr="000A5968" w:rsidRDefault="00FF211B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11B" w:rsidRPr="000A5968" w:rsidRDefault="00FF211B" w:rsidP="00B4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Спортплощадка ГБОУ СОШ с.Летниково</w:t>
            </w: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11B" w:rsidRPr="000A5968" w:rsidRDefault="00FF211B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Захара Вобликова 150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11B" w:rsidRPr="000A5968" w:rsidRDefault="00FF211B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34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11B" w:rsidRPr="000A5968" w:rsidRDefault="00FF211B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B04BE0" w:rsidRPr="000A5968" w:rsidTr="00FF211B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BE0" w:rsidRPr="000A5968" w:rsidRDefault="00FF211B" w:rsidP="00B04BE0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сельском поселении Летниково</w:t>
      </w:r>
      <w:r w:rsidR="00B04BE0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ведется спортивная работа в многочисленных секциях</w:t>
      </w:r>
    </w:p>
    <w:p w:rsidR="00B04BE0" w:rsidRPr="000A5968" w:rsidRDefault="00B04BE0" w:rsidP="00B04BE0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школах им</w:t>
      </w:r>
      <w:r w:rsidR="00FF211B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еются спортивные площадки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где проводятся игры и соревнования по волейболу, баскетболу, футболу, военно-спортивные соревнования и т.д.</w:t>
      </w:r>
    </w:p>
    <w:p w:rsidR="00B04BE0" w:rsidRPr="000A5968" w:rsidRDefault="00B04BE0" w:rsidP="00B04BE0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зимний период любимыми видами спорта среди населения является катание на коньках, на лыжах.</w:t>
      </w:r>
    </w:p>
    <w:p w:rsidR="00B04BE0" w:rsidRPr="000A5968" w:rsidRDefault="00B04BE0" w:rsidP="00B04BE0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Поселение достойно представляет многие виды спорта на районных и областных  соревнованиях.</w:t>
      </w:r>
    </w:p>
    <w:p w:rsidR="00B04BE0" w:rsidRPr="000A5968" w:rsidRDefault="00B04BE0" w:rsidP="00B04BE0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спортивных площадок по за</w:t>
      </w:r>
      <w:r w:rsidR="00FF211B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нимаемой площади составляет 70% обеспеченности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населения по существующим нормативам на количество населени</w:t>
      </w:r>
      <w:r w:rsidR="00FF211B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сельском поселении Летниково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59DA" w:rsidRPr="000A5968" w:rsidRDefault="000B59DA" w:rsidP="00B04BE0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BE0" w:rsidRPr="003A4A69" w:rsidRDefault="00B04BE0" w:rsidP="00B04BE0">
      <w:pPr>
        <w:spacing w:before="240" w:after="0" w:line="450" w:lineRule="atLeast"/>
        <w:ind w:left="360" w:hanging="36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A4A6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2.8</w:t>
      </w:r>
      <w:r w:rsidRPr="003A4A6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    </w:t>
      </w:r>
      <w:r w:rsidRPr="003A4A6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ОБРАЗОВАНИЕ</w:t>
      </w:r>
    </w:p>
    <w:p w:rsidR="003F1BFD" w:rsidRPr="000A5968" w:rsidRDefault="003F1BFD" w:rsidP="00B04BE0">
      <w:pPr>
        <w:spacing w:before="240" w:after="0" w:line="450" w:lineRule="atLeast"/>
        <w:ind w:left="360" w:hanging="36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04BE0" w:rsidRDefault="00B04BE0" w:rsidP="00B04BE0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территории поселения находится 2 </w:t>
      </w:r>
      <w:r w:rsidR="00FF211B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средние школы и 2 садика</w:t>
      </w:r>
      <w:r w:rsidR="003F1BFD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школах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A4A69" w:rsidRPr="000A5968" w:rsidRDefault="003A4A69" w:rsidP="00B04BE0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BE0" w:rsidRDefault="003A4A69" w:rsidP="00B04BE0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6</w:t>
      </w:r>
    </w:p>
    <w:p w:rsidR="003A4A69" w:rsidRPr="003A4A69" w:rsidRDefault="003A4A69" w:rsidP="00B04BE0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40" w:type="dxa"/>
        <w:tblInd w:w="-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4096"/>
        <w:gridCol w:w="3420"/>
        <w:gridCol w:w="1260"/>
        <w:gridCol w:w="900"/>
      </w:tblGrid>
      <w:tr w:rsidR="00B04BE0" w:rsidRPr="000A5968" w:rsidTr="004F1B5B">
        <w:tc>
          <w:tcPr>
            <w:tcW w:w="7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9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2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26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Мощность,</w:t>
            </w:r>
          </w:p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90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Этажн.</w:t>
            </w:r>
          </w:p>
        </w:tc>
      </w:tr>
      <w:tr w:rsidR="00B04BE0" w:rsidRPr="000A5968" w:rsidTr="004F1B5B">
        <w:tc>
          <w:tcPr>
            <w:tcW w:w="7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04BE0" w:rsidRPr="000A5968" w:rsidTr="004F1B5B">
        <w:tc>
          <w:tcPr>
            <w:tcW w:w="7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3F1BFD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с.Самовольно-Ивановка</w:t>
            </w:r>
          </w:p>
        </w:tc>
        <w:tc>
          <w:tcPr>
            <w:tcW w:w="342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3F1BFD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Чапаевская 27</w:t>
            </w:r>
          </w:p>
        </w:tc>
        <w:tc>
          <w:tcPr>
            <w:tcW w:w="126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04BE0" w:rsidRPr="000A5968" w:rsidTr="004F1B5B">
        <w:tc>
          <w:tcPr>
            <w:tcW w:w="7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СОШ </w:t>
            </w:r>
            <w:r w:rsidR="003F1BFD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СОШ с.Летниково</w:t>
            </w:r>
          </w:p>
        </w:tc>
        <w:tc>
          <w:tcPr>
            <w:tcW w:w="342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3F1BFD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Захара Вобликова 150</w:t>
            </w:r>
          </w:p>
        </w:tc>
        <w:tc>
          <w:tcPr>
            <w:tcW w:w="126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3F1BFD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04BE0" w:rsidRPr="000A5968" w:rsidTr="004F1B5B">
        <w:tc>
          <w:tcPr>
            <w:tcW w:w="7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3F1BFD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ГБОУ СОШ с.Самовольно-Ивановка</w:t>
            </w:r>
          </w:p>
        </w:tc>
        <w:tc>
          <w:tcPr>
            <w:tcW w:w="342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3F1BFD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Чапаевская 27</w:t>
            </w:r>
          </w:p>
        </w:tc>
        <w:tc>
          <w:tcPr>
            <w:tcW w:w="126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3F1BFD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3F1BFD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04BE0" w:rsidRPr="000A5968" w:rsidTr="004F1B5B">
        <w:tc>
          <w:tcPr>
            <w:tcW w:w="7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9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3F1BFD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ГБОУ СОШ с.Летниково</w:t>
            </w:r>
          </w:p>
        </w:tc>
        <w:tc>
          <w:tcPr>
            <w:tcW w:w="342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3F1BFD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Захара Вобликова 150</w:t>
            </w:r>
          </w:p>
        </w:tc>
        <w:tc>
          <w:tcPr>
            <w:tcW w:w="126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3F1BFD" w:rsidP="003F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3F1BFD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B04BE0" w:rsidRPr="000A5968" w:rsidRDefault="00B04BE0" w:rsidP="00B04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связи с демографическим спадом наблюдается постепенное снижение численности обучающихся. В общеобразовательных </w:t>
      </w:r>
      <w:r w:rsidR="003F1BFD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учреждениях трудятся порядка 28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педагогов, большая часть из которых имеет высшее профессиональное образование.</w:t>
      </w:r>
    </w:p>
    <w:p w:rsidR="003F1BFD" w:rsidRPr="000A5968" w:rsidRDefault="00B04BE0" w:rsidP="003F1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Кадровый состав педагогов обновляется за счет привлечения молодых специалисто</w:t>
      </w:r>
      <w:bookmarkStart w:id="6" w:name="_Toc132716909"/>
      <w:r w:rsidR="003F1BFD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 работе в сельской местности.</w:t>
      </w:r>
    </w:p>
    <w:p w:rsidR="003F1BFD" w:rsidRPr="000A5968" w:rsidRDefault="003F1BFD" w:rsidP="003F1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bookmarkEnd w:id="6"/>
    <w:p w:rsidR="00B04BE0" w:rsidRPr="003A4A69" w:rsidRDefault="003F1BFD" w:rsidP="003F1B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A4A6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2.9 </w:t>
      </w:r>
      <w:r w:rsidR="00B04BE0" w:rsidRPr="003A4A6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ЗДРАВООХРАНЕНИЕ</w:t>
      </w:r>
    </w:p>
    <w:p w:rsidR="000B59DA" w:rsidRPr="003A4A69" w:rsidRDefault="000B59DA" w:rsidP="003F1B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F1BFD" w:rsidRPr="000A5968" w:rsidRDefault="003F1BFD" w:rsidP="003F1B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BE0" w:rsidRPr="000A5968" w:rsidRDefault="00B04BE0" w:rsidP="00B04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 На территории поселения находится следующие медучреждения.</w:t>
      </w:r>
    </w:p>
    <w:p w:rsidR="000B59DA" w:rsidRPr="000A5968" w:rsidRDefault="000B59DA" w:rsidP="00B04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BE0" w:rsidRPr="003A4A69" w:rsidRDefault="003A4A69" w:rsidP="00B04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7</w:t>
      </w:r>
    </w:p>
    <w:p w:rsidR="003A4A69" w:rsidRPr="003A4A69" w:rsidRDefault="003A4A69" w:rsidP="00B04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491"/>
        <w:gridCol w:w="1674"/>
        <w:gridCol w:w="2247"/>
      </w:tblGrid>
      <w:tr w:rsidR="00B04BE0" w:rsidRPr="000A5968" w:rsidTr="003A4A69">
        <w:tc>
          <w:tcPr>
            <w:tcW w:w="6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9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7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2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</w:t>
            </w:r>
          </w:p>
        </w:tc>
      </w:tr>
      <w:tr w:rsidR="00B04BE0" w:rsidRPr="000A5968" w:rsidTr="003A4A69">
        <w:tc>
          <w:tcPr>
            <w:tcW w:w="6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04BE0" w:rsidRPr="000A5968" w:rsidTr="003A4A69">
        <w:tc>
          <w:tcPr>
            <w:tcW w:w="6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3F1BFD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Офис ВОП с.Ореховка</w:t>
            </w:r>
          </w:p>
        </w:tc>
        <w:tc>
          <w:tcPr>
            <w:tcW w:w="167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3F1BFD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74265B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 75</w:t>
            </w:r>
          </w:p>
        </w:tc>
        <w:tc>
          <w:tcPr>
            <w:tcW w:w="22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B04BE0" w:rsidRPr="000A5968" w:rsidTr="003A4A69">
        <w:trPr>
          <w:trHeight w:val="214"/>
        </w:trPr>
        <w:tc>
          <w:tcPr>
            <w:tcW w:w="6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74265B" w:rsidP="00B04BE0">
            <w:pPr>
              <w:spacing w:after="0" w:line="214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ФАП с.Летниково</w:t>
            </w:r>
          </w:p>
        </w:tc>
        <w:tc>
          <w:tcPr>
            <w:tcW w:w="167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74265B" w:rsidP="00B04BE0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Центральный 15</w:t>
            </w:r>
          </w:p>
        </w:tc>
        <w:tc>
          <w:tcPr>
            <w:tcW w:w="22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B04BE0" w:rsidRPr="000A5968" w:rsidTr="003A4A69">
        <w:tc>
          <w:tcPr>
            <w:tcW w:w="6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74265B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 с. Самовольно-Ивановка</w:t>
            </w:r>
          </w:p>
        </w:tc>
        <w:tc>
          <w:tcPr>
            <w:tcW w:w="167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74265B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Чапаевская 27</w:t>
            </w:r>
          </w:p>
        </w:tc>
        <w:tc>
          <w:tcPr>
            <w:tcW w:w="22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74265B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  ремонта</w:t>
            </w:r>
          </w:p>
        </w:tc>
      </w:tr>
      <w:tr w:rsidR="0074265B" w:rsidRPr="000A5968" w:rsidTr="003A4A69">
        <w:tc>
          <w:tcPr>
            <w:tcW w:w="6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65B" w:rsidRPr="000A5968" w:rsidRDefault="0074265B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65B" w:rsidRPr="000A5968" w:rsidRDefault="0074265B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 с.Славинка</w:t>
            </w:r>
          </w:p>
        </w:tc>
        <w:tc>
          <w:tcPr>
            <w:tcW w:w="167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65B" w:rsidRPr="000A5968" w:rsidRDefault="0074265B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 66</w:t>
            </w:r>
          </w:p>
        </w:tc>
        <w:tc>
          <w:tcPr>
            <w:tcW w:w="22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65B" w:rsidRPr="000A5968" w:rsidRDefault="0074265B" w:rsidP="0074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Требует  ремонта </w:t>
            </w:r>
          </w:p>
        </w:tc>
      </w:tr>
      <w:tr w:rsidR="0074265B" w:rsidRPr="000A5968" w:rsidTr="003A4A69">
        <w:tc>
          <w:tcPr>
            <w:tcW w:w="6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65B" w:rsidRPr="000A5968" w:rsidRDefault="0074265B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65B" w:rsidRPr="000A5968" w:rsidRDefault="0074265B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 с.Калашиновка</w:t>
            </w:r>
          </w:p>
        </w:tc>
        <w:tc>
          <w:tcPr>
            <w:tcW w:w="167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65B" w:rsidRPr="000A5968" w:rsidRDefault="0074265B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65B" w:rsidRPr="000A5968" w:rsidRDefault="0074265B" w:rsidP="0074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  ремонта</w:t>
            </w:r>
          </w:p>
        </w:tc>
      </w:tr>
      <w:tr w:rsidR="0074265B" w:rsidRPr="000A5968" w:rsidTr="003A4A69">
        <w:tc>
          <w:tcPr>
            <w:tcW w:w="6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65B" w:rsidRPr="000A5968" w:rsidRDefault="0074265B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65B" w:rsidRPr="000A5968" w:rsidRDefault="0074265B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65B" w:rsidRPr="000A5968" w:rsidRDefault="0074265B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65B" w:rsidRPr="000A5968" w:rsidRDefault="0074265B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4BE0" w:rsidRPr="000A5968" w:rsidRDefault="00B04BE0" w:rsidP="00B04B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" w:name="_Toc132716910"/>
      <w:bookmarkEnd w:id="7"/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Причина высокой заболеваемости населения кроется в т.ч. и в особенностях проживания на селе:</w:t>
      </w:r>
    </w:p>
    <w:p w:rsidR="00B04BE0" w:rsidRPr="000A5968" w:rsidRDefault="00B04BE0" w:rsidP="00B04BE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          низкий жизненный уровень,</w:t>
      </w:r>
    </w:p>
    <w:p w:rsidR="00B04BE0" w:rsidRPr="000A5968" w:rsidRDefault="00B04BE0" w:rsidP="00B04BE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          отсутствие средств на приобретение лекарств,</w:t>
      </w:r>
    </w:p>
    <w:p w:rsidR="00B04BE0" w:rsidRPr="000A5968" w:rsidRDefault="00B04BE0" w:rsidP="00B04BE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          низкая социальная культура,</w:t>
      </w:r>
    </w:p>
    <w:p w:rsidR="00B04BE0" w:rsidRPr="000A5968" w:rsidRDefault="00B04BE0" w:rsidP="0074265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          </w:t>
      </w:r>
      <w:r w:rsidR="0074265B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малая плотность населения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04BE0" w:rsidRPr="000A5968" w:rsidRDefault="00B04BE0" w:rsidP="00B04B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0B59DA" w:rsidRPr="000A5968" w:rsidRDefault="000B59DA" w:rsidP="00B04B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04BE0" w:rsidRPr="003A4A69" w:rsidRDefault="00B04BE0" w:rsidP="00B04BE0">
      <w:pPr>
        <w:spacing w:after="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A4A6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2.10 СОЦИАЛЬНАЯ ЗАЩИТА НАСЕЛЕНИЯ</w:t>
      </w:r>
    </w:p>
    <w:p w:rsidR="003A4A69" w:rsidRPr="00B17DB0" w:rsidRDefault="00B04BE0" w:rsidP="00B17DB0">
      <w:pPr>
        <w:spacing w:after="0" w:line="450" w:lineRule="atLeast"/>
        <w:jc w:val="center"/>
        <w:outlineLvl w:val="2"/>
        <w:rPr>
          <w:rFonts w:ascii="Times New Roman" w:eastAsia="Times New Roman" w:hAnsi="Times New Roman" w:cs="Times New Roman"/>
          <w:caps/>
          <w:color w:val="000000"/>
          <w:sz w:val="14"/>
          <w:szCs w:val="14"/>
          <w:lang w:eastAsia="ru-RU"/>
        </w:rPr>
      </w:pPr>
      <w:r w:rsidRPr="000A5968">
        <w:rPr>
          <w:rFonts w:ascii="Times New Roman" w:eastAsia="Times New Roman" w:hAnsi="Times New Roman" w:cs="Times New Roman"/>
          <w:caps/>
          <w:color w:val="000000"/>
          <w:sz w:val="14"/>
          <w:szCs w:val="14"/>
          <w:lang w:eastAsia="ru-RU"/>
        </w:rPr>
        <w:t>НА ТЕРРИТОР</w:t>
      </w:r>
      <w:r w:rsidR="0061632F" w:rsidRPr="000A5968">
        <w:rPr>
          <w:rFonts w:ascii="Times New Roman" w:eastAsia="Times New Roman" w:hAnsi="Times New Roman" w:cs="Times New Roman"/>
          <w:caps/>
          <w:color w:val="000000"/>
          <w:sz w:val="14"/>
          <w:szCs w:val="14"/>
          <w:lang w:eastAsia="ru-RU"/>
        </w:rPr>
        <w:t>ИИ СЕЛЬСКОГО ПОСЕЛЕНИЯ ЛЕТНИКОВО</w:t>
      </w:r>
      <w:r w:rsidRPr="000A5968">
        <w:rPr>
          <w:rFonts w:ascii="Times New Roman" w:eastAsia="Times New Roman" w:hAnsi="Times New Roman" w:cs="Times New Roman"/>
          <w:caps/>
          <w:color w:val="000000"/>
          <w:sz w:val="14"/>
          <w:szCs w:val="14"/>
          <w:lang w:eastAsia="ru-RU"/>
        </w:rPr>
        <w:t xml:space="preserve"> ОСУЩЕСТВЛЯ</w:t>
      </w:r>
      <w:r w:rsidR="0061632F" w:rsidRPr="000A5968">
        <w:rPr>
          <w:rFonts w:ascii="Times New Roman" w:eastAsia="Times New Roman" w:hAnsi="Times New Roman" w:cs="Times New Roman"/>
          <w:caps/>
          <w:color w:val="000000"/>
          <w:sz w:val="14"/>
          <w:szCs w:val="14"/>
          <w:lang w:eastAsia="ru-RU"/>
        </w:rPr>
        <w:t xml:space="preserve">ЕТ СВОЮ ДЕЯТЕЛЬНОСТЬ </w:t>
      </w:r>
      <w:r w:rsidRPr="000A5968">
        <w:rPr>
          <w:rFonts w:ascii="Times New Roman" w:eastAsia="Times New Roman" w:hAnsi="Times New Roman" w:cs="Times New Roman"/>
          <w:caps/>
          <w:color w:val="000000"/>
          <w:sz w:val="14"/>
          <w:szCs w:val="14"/>
          <w:lang w:eastAsia="ru-RU"/>
        </w:rPr>
        <w:t xml:space="preserve"> ГБУ </w:t>
      </w:r>
      <w:r w:rsidR="0061632F" w:rsidRPr="000A5968">
        <w:rPr>
          <w:rFonts w:ascii="Times New Roman" w:eastAsia="Times New Roman" w:hAnsi="Times New Roman" w:cs="Times New Roman"/>
          <w:caps/>
          <w:color w:val="000000"/>
          <w:sz w:val="14"/>
          <w:szCs w:val="14"/>
          <w:lang w:eastAsia="ru-RU"/>
        </w:rPr>
        <w:t>Ц</w:t>
      </w:r>
      <w:r w:rsidRPr="000A5968">
        <w:rPr>
          <w:rFonts w:ascii="Times New Roman" w:eastAsia="Times New Roman" w:hAnsi="Times New Roman" w:cs="Times New Roman"/>
          <w:caps/>
          <w:color w:val="000000"/>
          <w:sz w:val="14"/>
          <w:szCs w:val="14"/>
          <w:lang w:eastAsia="ru-RU"/>
        </w:rPr>
        <w:t>СО «ЦЕНТР СОЦИАЛЬНОГО ОБСЛУЖИВАНИЯ ГРАЖДАН ПОЖИЛОГО ВОЗРАСТА И ИНВАЛИДО</w:t>
      </w:r>
      <w:r w:rsidR="0061632F" w:rsidRPr="000A5968">
        <w:rPr>
          <w:rFonts w:ascii="Times New Roman" w:eastAsia="Times New Roman" w:hAnsi="Times New Roman" w:cs="Times New Roman"/>
          <w:caps/>
          <w:color w:val="000000"/>
          <w:sz w:val="14"/>
          <w:szCs w:val="14"/>
          <w:lang w:eastAsia="ru-RU"/>
        </w:rPr>
        <w:t xml:space="preserve">В МУНИЦИПАЛЬНОГО РАЙОНА АЛЕКСЕЕВСКИЙ». ЧИСЛЕННОСТЬ СОТРУДНИКОВ – </w:t>
      </w:r>
      <w:r w:rsidR="00167111" w:rsidRPr="000A5968">
        <w:rPr>
          <w:rFonts w:ascii="Times New Roman" w:eastAsia="Times New Roman" w:hAnsi="Times New Roman" w:cs="Times New Roman"/>
          <w:caps/>
          <w:color w:val="000000"/>
          <w:sz w:val="14"/>
          <w:szCs w:val="14"/>
          <w:lang w:eastAsia="ru-RU"/>
        </w:rPr>
        <w:t>124</w:t>
      </w:r>
      <w:r w:rsidR="006A7A96" w:rsidRPr="000A5968">
        <w:rPr>
          <w:rFonts w:ascii="Times New Roman" w:eastAsia="Times New Roman" w:hAnsi="Times New Roman" w:cs="Times New Roman"/>
          <w:caps/>
          <w:color w:val="000000"/>
          <w:sz w:val="14"/>
          <w:szCs w:val="14"/>
          <w:lang w:eastAsia="ru-RU"/>
        </w:rPr>
        <w:t xml:space="preserve">  </w:t>
      </w:r>
      <w:r w:rsidRPr="000A5968">
        <w:rPr>
          <w:rFonts w:ascii="Times New Roman" w:eastAsia="Times New Roman" w:hAnsi="Times New Roman" w:cs="Times New Roman"/>
          <w:caps/>
          <w:color w:val="000000"/>
          <w:sz w:val="14"/>
          <w:szCs w:val="14"/>
          <w:lang w:eastAsia="ru-RU"/>
        </w:rPr>
        <w:t xml:space="preserve">ЧЕЛОВЕК, ИЗ КОТОРЫХ </w:t>
      </w:r>
      <w:r w:rsidR="00167111" w:rsidRPr="000A5968">
        <w:rPr>
          <w:rFonts w:ascii="Times New Roman" w:eastAsia="Times New Roman" w:hAnsi="Times New Roman" w:cs="Times New Roman"/>
          <w:caps/>
          <w:color w:val="000000"/>
          <w:sz w:val="14"/>
          <w:szCs w:val="14"/>
          <w:lang w:eastAsia="ru-RU"/>
        </w:rPr>
        <w:t>87</w:t>
      </w:r>
      <w:r w:rsidRPr="000A5968">
        <w:rPr>
          <w:rFonts w:ascii="Times New Roman" w:eastAsia="Times New Roman" w:hAnsi="Times New Roman" w:cs="Times New Roman"/>
          <w:caps/>
          <w:color w:val="000000"/>
          <w:sz w:val="14"/>
          <w:szCs w:val="14"/>
          <w:lang w:eastAsia="ru-RU"/>
        </w:rPr>
        <w:t xml:space="preserve"> СОЦИАЛЬНЫХ РАБОТНИКА. НА СЕГОДНЯШНИЙ ДЕНЬ СОЦИАЛЬНОЙ СЛУЖБОЙ ОБСЛУЖИВАЕТСЯ </w:t>
      </w:r>
      <w:r w:rsidR="00167111" w:rsidRPr="000A5968">
        <w:rPr>
          <w:rFonts w:ascii="Times New Roman" w:eastAsia="Times New Roman" w:hAnsi="Times New Roman" w:cs="Times New Roman"/>
          <w:caps/>
          <w:color w:val="000000"/>
          <w:sz w:val="14"/>
          <w:szCs w:val="14"/>
          <w:lang w:eastAsia="ru-RU"/>
        </w:rPr>
        <w:t>711 ЧЕЛОВЕК</w:t>
      </w:r>
      <w:r w:rsidRPr="000A5968">
        <w:rPr>
          <w:rFonts w:ascii="Times New Roman" w:eastAsia="Times New Roman" w:hAnsi="Times New Roman" w:cs="Times New Roman"/>
          <w:caps/>
          <w:color w:val="000000"/>
          <w:sz w:val="14"/>
          <w:szCs w:val="14"/>
          <w:lang w:eastAsia="ru-RU"/>
        </w:rPr>
        <w:t>.</w:t>
      </w:r>
    </w:p>
    <w:p w:rsidR="00B04BE0" w:rsidRDefault="00B04BE0" w:rsidP="00B04BE0">
      <w:pPr>
        <w:spacing w:after="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8" w:name="_Toc132716913"/>
      <w:bookmarkEnd w:id="8"/>
      <w:r w:rsidRPr="003A4A6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2.11 ЖИЛИЩНЫЙ ФОНД</w:t>
      </w:r>
    </w:p>
    <w:p w:rsidR="003A4A69" w:rsidRPr="003A4A69" w:rsidRDefault="003A4A69" w:rsidP="00B04BE0">
      <w:pPr>
        <w:spacing w:after="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04BE0" w:rsidRPr="003A4A69" w:rsidRDefault="00B04BE0" w:rsidP="00B04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жилищно - коммунальной сферы сельского поселения</w:t>
      </w:r>
    </w:p>
    <w:p w:rsidR="00B04BE0" w:rsidRDefault="00B04BE0" w:rsidP="00B04BE0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4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 о существующем жилищном фонде</w:t>
      </w:r>
    </w:p>
    <w:p w:rsidR="003A4A69" w:rsidRPr="003A4A69" w:rsidRDefault="003A4A69" w:rsidP="00B04BE0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672"/>
        <w:gridCol w:w="2251"/>
      </w:tblGrid>
      <w:tr w:rsidR="00B04BE0" w:rsidRPr="000A5968" w:rsidTr="004F1B5B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01.01. 2015г.</w:t>
            </w:r>
          </w:p>
        </w:tc>
      </w:tr>
      <w:tr w:rsidR="00B04BE0" w:rsidRPr="000A5968" w:rsidTr="004F1B5B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04BE0" w:rsidRPr="000A5968" w:rsidTr="004F1B5B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04BE0" w:rsidRPr="000A5968" w:rsidTr="004F1B5B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жилой фонд, м</w:t>
            </w: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общ. площади,  в т.ч.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61632F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B04BE0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 тыс. м</w:t>
            </w:r>
            <w:r w:rsidR="00B04BE0" w:rsidRPr="000A596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B04BE0" w:rsidRPr="000A5968" w:rsidTr="004F1B5B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61632F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4BE0" w:rsidRPr="000A5968" w:rsidTr="004F1B5B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6A7A96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  <w:r w:rsidR="00B04BE0"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м</w:t>
            </w:r>
            <w:r w:rsidR="00B04BE0" w:rsidRPr="000A596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B04BE0" w:rsidRPr="000A5968" w:rsidTr="004F1B5B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жилой фонд на 1 жителя,</w:t>
            </w:r>
          </w:p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общ. площади    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6A7A96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B04BE0" w:rsidRPr="000A5968" w:rsidTr="004F1B5B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Ветхий жилой фонд, м</w:t>
            </w: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общ. площади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6A7A96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Жители сельского поселения </w:t>
      </w:r>
      <w:r w:rsidR="006A7A96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Летниково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участвуют в различных программах по обеспечению жильем: «Жилье молодым семьям»,  «Молодые специалисты на селе» и т.д. поступают из федерального и областного бюджета и выделяются гражданам на строительство приобретение жилья до 70% от стоимости  построенного приобретенного жилья  в виде безвозмездных субсидий.</w:t>
      </w:r>
    </w:p>
    <w:p w:rsidR="00B04BE0" w:rsidRPr="000A5968" w:rsidRDefault="00B04BE0" w:rsidP="00B04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 К услугам  ЖКХ,  предоставляемым  в поселении,  относится теплоснабжение</w:t>
      </w:r>
      <w:r w:rsidR="000B59DA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</w:t>
      </w:r>
      <w:r w:rsidR="00167111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доснабжение</w:t>
      </w:r>
      <w:r w:rsidR="000B59DA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 населенные пункты газифицированы.</w:t>
      </w:r>
    </w:p>
    <w:p w:rsidR="00B04BE0" w:rsidRPr="000A5968" w:rsidRDefault="00B04BE0" w:rsidP="00B04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среды проживания населен</w:t>
      </w:r>
      <w:r w:rsidR="000B59DA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ия сельского поселения Летниково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создаст непосредственные условия для повышения качества жизни нынешнего и будущих покол</w:t>
      </w:r>
      <w:r w:rsidR="000B59DA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ений жителей. </w:t>
      </w:r>
    </w:p>
    <w:p w:rsidR="000B59DA" w:rsidRPr="000A5968" w:rsidRDefault="00B04BE0" w:rsidP="000B59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0B59DA" w:rsidRPr="000A5968" w:rsidRDefault="000B59DA" w:rsidP="000B59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59DA" w:rsidRPr="000A5968" w:rsidRDefault="000B59DA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BE0" w:rsidRPr="003A4A69" w:rsidRDefault="00B04BE0" w:rsidP="00B04BE0">
      <w:pPr>
        <w:spacing w:after="0" w:line="240" w:lineRule="auto"/>
        <w:ind w:left="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_Toc132716915"/>
      <w:r w:rsidRPr="003A4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Основные стратегическими направлениями развития поселения</w:t>
      </w:r>
      <w:bookmarkEnd w:id="9"/>
    </w:p>
    <w:p w:rsidR="000B59DA" w:rsidRPr="000A5968" w:rsidRDefault="000B59DA" w:rsidP="00B04BE0">
      <w:pPr>
        <w:spacing w:after="0" w:line="240" w:lineRule="auto"/>
        <w:ind w:left="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BE0" w:rsidRPr="000A5968" w:rsidRDefault="00B04BE0" w:rsidP="00B04BE0">
      <w:pPr>
        <w:spacing w:after="0" w:line="240" w:lineRule="auto"/>
        <w:ind w:left="9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B04BE0" w:rsidRPr="000A5968" w:rsidRDefault="00B04BE0" w:rsidP="00B04BE0">
      <w:pPr>
        <w:spacing w:after="0" w:line="240" w:lineRule="auto"/>
        <w:ind w:left="9" w:firstLine="5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A59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Экономические:</w:t>
      </w:r>
    </w:p>
    <w:p w:rsidR="00B04BE0" w:rsidRPr="000A5968" w:rsidRDefault="00B04BE0" w:rsidP="00B04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Содействие развитию</w:t>
      </w:r>
      <w:r w:rsidR="000B59DA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среднего и крупного сельскохозяйственного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</w:t>
      </w:r>
      <w:r w:rsidR="000B59DA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знеса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 вовлечение его как потенциального инвестора для выполнения социальных проектов</w:t>
      </w:r>
      <w:r w:rsidR="000B59DA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восстановление объектов образования, культуры и спорта, помощь в организации питания школьников на взаимовыгодных условиях.  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0A59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   </w:t>
      </w:r>
    </w:p>
    <w:p w:rsidR="00B04BE0" w:rsidRPr="000A5968" w:rsidRDefault="00B04BE0" w:rsidP="00B04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</w:t>
      </w:r>
      <w:r w:rsidRPr="000A59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Социальные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Развитие социальной инфраструктуры, образования, здравоохранения, культуры, физкультуры и спорта: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    Развитие личного подворья граждан, </w:t>
      </w:r>
      <w:r w:rsidR="000B59DA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источника доходов населения :</w:t>
      </w:r>
    </w:p>
    <w:p w:rsidR="00B04BE0" w:rsidRPr="000A5968" w:rsidRDefault="00B04BE0" w:rsidP="00B04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B04BE0" w:rsidRPr="000A5968" w:rsidRDefault="00B04BE0" w:rsidP="00B04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-привлечение средств из районного бюджета  на восстановление пастбищ;</w:t>
      </w:r>
    </w:p>
    <w:p w:rsidR="00B04BE0" w:rsidRPr="000A5968" w:rsidRDefault="00B04BE0" w:rsidP="00B04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-введение в практику льготированной оплаты за воду гражданам, имеющим крупнорогатый скот, сдающих молоко.</w:t>
      </w:r>
    </w:p>
    <w:p w:rsidR="00B04BE0" w:rsidRPr="000A5968" w:rsidRDefault="00B04BE0" w:rsidP="00B04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-помощь населению в реализации мяса с личных подсобных хозяйств;</w:t>
      </w:r>
    </w:p>
    <w:p w:rsidR="00B04BE0" w:rsidRPr="000A5968" w:rsidRDefault="00B04BE0" w:rsidP="00B04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-поддержка предпринимателей осуществляющих</w:t>
      </w:r>
      <w:r w:rsidR="00CB6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закупку продукции с личных подсобных хозяйств на выгодных для населения условиях; 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  Содействие в привлечении молодых специалистов в поселение (врачей, учителей, работников культуры,</w:t>
      </w:r>
      <w:r w:rsidR="000B59DA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муниципальных служащих):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-помощь членам их семей в устройстве на работу;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   Содействие в обеспечении социальной поддержки слабозащищенным слоям населения: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-консультирование, помощь в получении субсидий, пособий различных льготных выплат;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 - курортное лечение);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  Привлечение средств из областного и федерального бюджетов на укрепление жилищно-коммунальной сферы: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на восстановление водопроводов;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 ремонту и строительству жилья;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  ;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   Содействие в развитии систем телефонной и сотовой связи, охват сотовой связью удаленных и труднодоступных поселков поселения.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   Освещение населенных пунктов поселения.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   Привлечение средств  из областного и федерального бюджетов на строительство и ремонт внутри-поселковых дорог.</w:t>
      </w:r>
    </w:p>
    <w:p w:rsidR="00B04BE0" w:rsidRPr="000A5968" w:rsidRDefault="00B04BE0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  Привлечение средств из бюджетов различных уровней для благоустройства сел поселения.</w:t>
      </w:r>
    </w:p>
    <w:p w:rsidR="000B59DA" w:rsidRPr="000A5968" w:rsidRDefault="000B59DA" w:rsidP="00B04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BE0" w:rsidRPr="000A5968" w:rsidRDefault="00B04BE0" w:rsidP="00B04BE0">
      <w:pPr>
        <w:spacing w:after="0" w:line="600" w:lineRule="atLeast"/>
        <w:ind w:left="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0" w:name="_Toc132715995"/>
      <w:bookmarkEnd w:id="10"/>
      <w:r w:rsidRPr="000A596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4. Система основных программных мероприятий по развит</w:t>
      </w:r>
      <w:r w:rsidR="000B59DA" w:rsidRPr="000A596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ию сельского поселения Летниково.</w:t>
      </w:r>
    </w:p>
    <w:p w:rsidR="000B59DA" w:rsidRPr="000A5968" w:rsidRDefault="000B59DA" w:rsidP="00B04BE0">
      <w:pPr>
        <w:spacing w:after="0" w:line="600" w:lineRule="atLeast"/>
        <w:ind w:left="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:rsidR="00B04BE0" w:rsidRPr="000A5968" w:rsidRDefault="00B04BE0" w:rsidP="00B0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B04BE0" w:rsidRPr="000A5968" w:rsidRDefault="00B04BE0" w:rsidP="00B0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B04BE0" w:rsidRPr="000A5968" w:rsidRDefault="00B04BE0" w:rsidP="00B0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Мероприятия Программы социального развит</w:t>
      </w:r>
      <w:r w:rsidR="000B59DA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ия сельского поселения Летниково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</w:t>
      </w:r>
      <w:r w:rsidR="00DC1DEE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ммных мероприятий на период 2017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-203</w:t>
      </w:r>
      <w:r w:rsidR="00DC1DEE"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B04BE0" w:rsidRPr="000A5968" w:rsidRDefault="00B04BE0" w:rsidP="00B0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B04BE0" w:rsidRPr="000A5968" w:rsidRDefault="00B04BE0" w:rsidP="00B04BE0">
      <w:pPr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lang w:eastAsia="ru-RU"/>
        </w:rPr>
        <w:t>Таблица 8 «Объекты местного значения в сфере физической культуры и массового спорта»</w:t>
      </w:r>
    </w:p>
    <w:tbl>
      <w:tblPr>
        <w:tblW w:w="11341" w:type="dxa"/>
        <w:tblInd w:w="-14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331"/>
        <w:gridCol w:w="1134"/>
        <w:gridCol w:w="1417"/>
        <w:gridCol w:w="1390"/>
        <w:gridCol w:w="1019"/>
        <w:gridCol w:w="1844"/>
        <w:gridCol w:w="1559"/>
        <w:gridCol w:w="1134"/>
      </w:tblGrid>
      <w:tr w:rsidR="00B04BE0" w:rsidRPr="000A5968" w:rsidTr="002D03F0">
        <w:trPr>
          <w:trHeight w:val="253"/>
          <w:tblHeader/>
        </w:trPr>
        <w:tc>
          <w:tcPr>
            <w:tcW w:w="513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331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Назначение и</w:t>
            </w:r>
          </w:p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Местоположение</w:t>
            </w:r>
          </w:p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</w:p>
        </w:tc>
        <w:tc>
          <w:tcPr>
            <w:tcW w:w="1417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Вид работ, который</w:t>
            </w:r>
          </w:p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планируется в целях</w:t>
            </w:r>
          </w:p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размещения объекта</w:t>
            </w:r>
          </w:p>
        </w:tc>
        <w:tc>
          <w:tcPr>
            <w:tcW w:w="1390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Срок,</w:t>
            </w:r>
          </w:p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до которого планируется размещение объекта, г.</w:t>
            </w:r>
          </w:p>
        </w:tc>
        <w:tc>
          <w:tcPr>
            <w:tcW w:w="4422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Основные характеристики объекта</w:t>
            </w:r>
          </w:p>
        </w:tc>
        <w:tc>
          <w:tcPr>
            <w:tcW w:w="1134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Ориентировочная стоимость, млн. руб.</w:t>
            </w:r>
          </w:p>
        </w:tc>
      </w:tr>
      <w:tr w:rsidR="00B04BE0" w:rsidRPr="000A5968" w:rsidTr="002D03F0">
        <w:trPr>
          <w:trHeight w:val="1190"/>
          <w:tblHeader/>
        </w:trPr>
        <w:tc>
          <w:tcPr>
            <w:tcW w:w="513" w:type="dxa"/>
            <w:vMerge/>
            <w:vAlign w:val="center"/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vAlign w:val="center"/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Площадь земельного</w:t>
            </w:r>
          </w:p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участка, га</w:t>
            </w:r>
          </w:p>
        </w:tc>
        <w:tc>
          <w:tcPr>
            <w:tcW w:w="184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Площадь объекта</w:t>
            </w:r>
          </w:p>
        </w:tc>
        <w:tc>
          <w:tcPr>
            <w:tcW w:w="155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Иные характеристики</w:t>
            </w:r>
          </w:p>
        </w:tc>
        <w:tc>
          <w:tcPr>
            <w:tcW w:w="1134" w:type="dxa"/>
            <w:vMerge/>
            <w:vAlign w:val="center"/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BE0" w:rsidRPr="000A5968" w:rsidTr="002D03F0">
        <w:trPr>
          <w:trHeight w:val="790"/>
        </w:trPr>
        <w:tc>
          <w:tcPr>
            <w:tcW w:w="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3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Плоскостные объекты физкультуры и спорта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DC1DEE" w:rsidP="00DC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село Летниково</w:t>
            </w:r>
            <w:r w:rsidR="00B04BE0" w:rsidRPr="000A5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DC1DEE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DC1DEE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плоскостные объекты физкультуры и спорта (теннис, баскетбол – 600 кв.м), детский игровой комплекс (300 кв.м)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04BE0" w:rsidRPr="000A5968" w:rsidTr="002D03F0">
        <w:trPr>
          <w:trHeight w:val="790"/>
        </w:trPr>
        <w:tc>
          <w:tcPr>
            <w:tcW w:w="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2D03F0" w:rsidRPr="002D03F0" w:rsidRDefault="002D03F0" w:rsidP="002D0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3F0" w:rsidRPr="002D03F0" w:rsidRDefault="002D03F0" w:rsidP="002D0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3F0" w:rsidRPr="002D03F0" w:rsidRDefault="002D03F0" w:rsidP="002D0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3F0" w:rsidRPr="002D03F0" w:rsidRDefault="002D03F0" w:rsidP="002D0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3F0" w:rsidRDefault="002D03F0" w:rsidP="002D0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BE0" w:rsidRPr="002D03F0" w:rsidRDefault="00B04BE0" w:rsidP="002D0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Default="00B04BE0" w:rsidP="00B0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Плоскостные объекты физкультуры и спорта</w:t>
            </w:r>
          </w:p>
          <w:p w:rsidR="002D03F0" w:rsidRPr="002D03F0" w:rsidRDefault="002D03F0" w:rsidP="002D0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3F0" w:rsidRPr="002D03F0" w:rsidRDefault="002D03F0" w:rsidP="002D0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3F0" w:rsidRPr="002D03F0" w:rsidRDefault="002D03F0" w:rsidP="002D0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BE0" w:rsidRPr="002D03F0" w:rsidRDefault="00B04BE0" w:rsidP="002D0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DC1DEE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 xml:space="preserve">село Ореховка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DC1DEE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DC1DEE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0.3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плоскостные объекты физкультуры и спорта (теннис, баскетбол – 600 кв.м), детский игровой комплекс (300 кв.м)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BE0" w:rsidRPr="000A5968" w:rsidRDefault="00B04BE0" w:rsidP="00B0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2D03F0" w:rsidRDefault="002D03F0" w:rsidP="002D03F0">
      <w:pPr>
        <w:rPr>
          <w:rFonts w:ascii="Times New Roman" w:hAnsi="Times New Roman" w:cs="Times New Roman"/>
        </w:rPr>
      </w:pPr>
    </w:p>
    <w:p w:rsidR="002D03F0" w:rsidRDefault="002D03F0" w:rsidP="002D03F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lang w:eastAsia="ru-RU"/>
        </w:rPr>
        <w:t>Таблица 9 «Объекты местного значения в сфере культуры»</w:t>
      </w:r>
    </w:p>
    <w:tbl>
      <w:tblPr>
        <w:tblpPr w:leftFromText="180" w:rightFromText="180" w:topFromText="100" w:bottomFromText="100" w:vertAnchor="text" w:horzAnchor="page" w:tblpX="251" w:tblpY="796"/>
        <w:tblW w:w="1144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554"/>
        <w:gridCol w:w="1844"/>
        <w:gridCol w:w="1133"/>
        <w:gridCol w:w="1417"/>
        <w:gridCol w:w="992"/>
        <w:gridCol w:w="1560"/>
        <w:gridCol w:w="1417"/>
        <w:gridCol w:w="992"/>
      </w:tblGrid>
      <w:tr w:rsidR="002D03F0" w:rsidRPr="000A5968" w:rsidTr="000E13CF">
        <w:trPr>
          <w:trHeight w:val="253"/>
          <w:tblHeader/>
        </w:trPr>
        <w:tc>
          <w:tcPr>
            <w:tcW w:w="539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2D03F0">
            <w:pPr>
              <w:spacing w:after="0" w:line="240" w:lineRule="auto"/>
              <w:ind w:firstLin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D03F0" w:rsidRPr="000A5968" w:rsidRDefault="002D03F0" w:rsidP="002D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554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2D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Назначение и</w:t>
            </w:r>
          </w:p>
          <w:p w:rsidR="002D03F0" w:rsidRPr="000A5968" w:rsidRDefault="002D03F0" w:rsidP="002D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1844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2D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Местоположение</w:t>
            </w:r>
          </w:p>
          <w:p w:rsidR="002D03F0" w:rsidRPr="000A5968" w:rsidRDefault="002D03F0" w:rsidP="002D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</w:p>
        </w:tc>
        <w:tc>
          <w:tcPr>
            <w:tcW w:w="1133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2D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Вид работ, который</w:t>
            </w:r>
          </w:p>
          <w:p w:rsidR="002D03F0" w:rsidRPr="000A5968" w:rsidRDefault="002D03F0" w:rsidP="002D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планируется в целях</w:t>
            </w:r>
          </w:p>
          <w:p w:rsidR="002D03F0" w:rsidRPr="000A5968" w:rsidRDefault="002D03F0" w:rsidP="002D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2D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Срок,</w:t>
            </w:r>
          </w:p>
          <w:p w:rsidR="002D03F0" w:rsidRPr="000A5968" w:rsidRDefault="002D03F0" w:rsidP="002D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до которого планируется размещение объекта, г.</w:t>
            </w:r>
          </w:p>
        </w:tc>
        <w:tc>
          <w:tcPr>
            <w:tcW w:w="3969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2D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Основные характеристики объекта</w:t>
            </w:r>
          </w:p>
        </w:tc>
        <w:tc>
          <w:tcPr>
            <w:tcW w:w="992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2D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Ориентировочная стоимость, млн. руб.</w:t>
            </w:r>
          </w:p>
        </w:tc>
      </w:tr>
      <w:tr w:rsidR="002D03F0" w:rsidRPr="000A5968" w:rsidTr="000E13CF">
        <w:trPr>
          <w:trHeight w:val="253"/>
          <w:tblHeader/>
        </w:trPr>
        <w:tc>
          <w:tcPr>
            <w:tcW w:w="539" w:type="dxa"/>
            <w:vMerge/>
            <w:vAlign w:val="center"/>
            <w:hideMark/>
          </w:tcPr>
          <w:p w:rsidR="002D03F0" w:rsidRPr="000A5968" w:rsidRDefault="002D03F0" w:rsidP="000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2D03F0" w:rsidRPr="000A5968" w:rsidRDefault="002D03F0" w:rsidP="000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2D03F0" w:rsidRPr="000A5968" w:rsidRDefault="002D03F0" w:rsidP="000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2D03F0" w:rsidRPr="000A5968" w:rsidRDefault="002D03F0" w:rsidP="000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D03F0" w:rsidRPr="000A5968" w:rsidRDefault="002D03F0" w:rsidP="000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Площадь земельного</w:t>
            </w:r>
          </w:p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участка, га</w:t>
            </w:r>
          </w:p>
        </w:tc>
        <w:tc>
          <w:tcPr>
            <w:tcW w:w="156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Площадь объекта</w:t>
            </w:r>
          </w:p>
        </w:tc>
        <w:tc>
          <w:tcPr>
            <w:tcW w:w="141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Иные характеристики</w:t>
            </w:r>
          </w:p>
        </w:tc>
        <w:tc>
          <w:tcPr>
            <w:tcW w:w="992" w:type="dxa"/>
            <w:vMerge/>
            <w:vAlign w:val="center"/>
            <w:hideMark/>
          </w:tcPr>
          <w:p w:rsidR="002D03F0" w:rsidRPr="000A5968" w:rsidRDefault="002D03F0" w:rsidP="000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3F0" w:rsidRPr="000A5968" w:rsidTr="000E13CF">
        <w:trPr>
          <w:trHeight w:val="253"/>
        </w:trPr>
        <w:tc>
          <w:tcPr>
            <w:tcW w:w="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Здание сельского ДК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село Летниково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мест до 70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2D03F0" w:rsidRPr="000A5968" w:rsidTr="000E13CF">
        <w:trPr>
          <w:trHeight w:val="253"/>
        </w:trPr>
        <w:tc>
          <w:tcPr>
            <w:tcW w:w="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Здание сельского ДК с библиотекой и спортивным залом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село Ореховка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2032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70 мест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2D03F0" w:rsidRPr="000A5968" w:rsidTr="000E13CF">
        <w:trPr>
          <w:trHeight w:val="253"/>
        </w:trPr>
        <w:tc>
          <w:tcPr>
            <w:tcW w:w="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Здание сельского ДК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село Калашиновка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2033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мест до 70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</w:tbl>
    <w:p w:rsidR="002D03F0" w:rsidRPr="000A5968" w:rsidRDefault="002D03F0" w:rsidP="002D03F0">
      <w:pPr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03F0" w:rsidRDefault="002D03F0" w:rsidP="002D03F0">
      <w:pPr>
        <w:spacing w:before="120" w:after="6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</w:t>
      </w:r>
    </w:p>
    <w:p w:rsidR="002D03F0" w:rsidRDefault="002D03F0" w:rsidP="002D03F0">
      <w:pPr>
        <w:spacing w:before="120" w:after="6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03F0" w:rsidRDefault="002D03F0" w:rsidP="002D03F0">
      <w:pPr>
        <w:spacing w:before="120" w:after="6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03F0" w:rsidRPr="000A5968" w:rsidRDefault="002D03F0" w:rsidP="002D03F0">
      <w:pPr>
        <w:spacing w:before="12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Таблица 10</w:t>
      </w:r>
      <w:r w:rsidRPr="000A5968">
        <w:rPr>
          <w:rFonts w:ascii="Times New Roman" w:eastAsia="Times New Roman" w:hAnsi="Times New Roman" w:cs="Times New Roman"/>
          <w:color w:val="000000"/>
          <w:lang w:eastAsia="ru-RU"/>
        </w:rPr>
        <w:t xml:space="preserve"> «Объекты местного значения в сфере здравоохранения»</w:t>
      </w:r>
    </w:p>
    <w:tbl>
      <w:tblPr>
        <w:tblW w:w="11341" w:type="dxa"/>
        <w:tblInd w:w="-1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1559"/>
        <w:gridCol w:w="1557"/>
        <w:gridCol w:w="1417"/>
        <w:gridCol w:w="1276"/>
        <w:gridCol w:w="1704"/>
        <w:gridCol w:w="1843"/>
        <w:gridCol w:w="425"/>
      </w:tblGrid>
      <w:tr w:rsidR="002D03F0" w:rsidRPr="000A5968" w:rsidTr="002D03F0">
        <w:trPr>
          <w:trHeight w:val="253"/>
          <w:tblHeader/>
        </w:trPr>
        <w:tc>
          <w:tcPr>
            <w:tcW w:w="425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35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Назначение и</w:t>
            </w:r>
          </w:p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Местоположение</w:t>
            </w:r>
          </w:p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</w:p>
        </w:tc>
        <w:tc>
          <w:tcPr>
            <w:tcW w:w="1557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Вид работ, который</w:t>
            </w:r>
          </w:p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планируется в целях</w:t>
            </w:r>
          </w:p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Срок,</w:t>
            </w:r>
          </w:p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до которого планируется размещение объекта, г.</w:t>
            </w:r>
          </w:p>
        </w:tc>
        <w:tc>
          <w:tcPr>
            <w:tcW w:w="4823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Основные характеристики объекта</w:t>
            </w:r>
          </w:p>
        </w:tc>
        <w:tc>
          <w:tcPr>
            <w:tcW w:w="425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3F0" w:rsidRPr="000A5968" w:rsidTr="002D03F0">
        <w:trPr>
          <w:trHeight w:val="253"/>
          <w:tblHeader/>
        </w:trPr>
        <w:tc>
          <w:tcPr>
            <w:tcW w:w="425" w:type="dxa"/>
            <w:vMerge/>
            <w:vAlign w:val="center"/>
            <w:hideMark/>
          </w:tcPr>
          <w:p w:rsidR="002D03F0" w:rsidRPr="000A5968" w:rsidRDefault="002D03F0" w:rsidP="000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D03F0" w:rsidRPr="000A5968" w:rsidRDefault="002D03F0" w:rsidP="000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D03F0" w:rsidRPr="000A5968" w:rsidRDefault="002D03F0" w:rsidP="000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:rsidR="002D03F0" w:rsidRPr="000A5968" w:rsidRDefault="002D03F0" w:rsidP="000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D03F0" w:rsidRPr="000A5968" w:rsidRDefault="002D03F0" w:rsidP="000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Площадь земельного</w:t>
            </w:r>
          </w:p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участка, га</w:t>
            </w:r>
          </w:p>
        </w:tc>
        <w:tc>
          <w:tcPr>
            <w:tcW w:w="1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Площадь объекта, кв. м</w:t>
            </w:r>
          </w:p>
        </w:tc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Иные характеристики</w:t>
            </w:r>
          </w:p>
        </w:tc>
        <w:tc>
          <w:tcPr>
            <w:tcW w:w="425" w:type="dxa"/>
            <w:vMerge/>
            <w:vAlign w:val="center"/>
            <w:hideMark/>
          </w:tcPr>
          <w:p w:rsidR="002D03F0" w:rsidRPr="000A5968" w:rsidRDefault="002D03F0" w:rsidP="000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3F0" w:rsidRPr="000A5968" w:rsidTr="002D03F0">
        <w:trPr>
          <w:trHeight w:val="74"/>
        </w:trPr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Здание ФАП с. Славинка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село Славинка,ул.Советская 66</w:t>
            </w:r>
          </w:p>
        </w:tc>
        <w:tc>
          <w:tcPr>
            <w:tcW w:w="15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сроительство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в.м.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5 мест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F0" w:rsidRPr="000A5968" w:rsidRDefault="002D03F0" w:rsidP="000E13CF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D03F0" w:rsidRPr="000A5968" w:rsidTr="002D03F0">
        <w:trPr>
          <w:trHeight w:val="74"/>
        </w:trPr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F0" w:rsidRPr="000A5968" w:rsidRDefault="002D03F0" w:rsidP="000E13CF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F0" w:rsidRPr="000A5968" w:rsidRDefault="002D03F0" w:rsidP="000E13CF">
            <w:pPr>
              <w:spacing w:after="0" w:line="7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Здание ФАП с.Калашиновка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F0" w:rsidRPr="000A5968" w:rsidRDefault="002D03F0" w:rsidP="000E13CF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село Калашиновка. ул.Ленинская 38</w:t>
            </w:r>
          </w:p>
        </w:tc>
        <w:tc>
          <w:tcPr>
            <w:tcW w:w="15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F0" w:rsidRPr="000A5968" w:rsidRDefault="002D03F0" w:rsidP="000E13CF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сроительство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F0" w:rsidRPr="000A5968" w:rsidRDefault="002D03F0" w:rsidP="000E13CF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F0" w:rsidRPr="000A5968" w:rsidRDefault="002D03F0" w:rsidP="000E13CF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968">
              <w:rPr>
                <w:rFonts w:ascii="Times New Roman" w:eastAsia="Times New Roman" w:hAnsi="Times New Roman" w:cs="Times New Roman"/>
                <w:lang w:eastAsia="ru-RU"/>
              </w:rPr>
              <w:t>0.1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F0" w:rsidRPr="000A5968" w:rsidRDefault="002D03F0" w:rsidP="000E13CF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F0" w:rsidRPr="000A5968" w:rsidRDefault="002D03F0" w:rsidP="000E13CF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F0" w:rsidRPr="000A5968" w:rsidRDefault="002D03F0" w:rsidP="000E13CF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D03F0" w:rsidRPr="000A5968" w:rsidRDefault="002D03F0" w:rsidP="002D03F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3F0" w:rsidRPr="000A5968" w:rsidRDefault="002D03F0" w:rsidP="002D03F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5.Оценка эффективности мероприятий Программы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многих показателей социального развития  сельского поселения Летниково в 2032 году по отношению к 2017 году.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счет активизации предпринимательской деятельности, ежегодный рост объемов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       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2D03F0" w:rsidRPr="000A5968" w:rsidRDefault="002D03F0" w:rsidP="002D0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FF1" w:rsidRPr="00F34FF1" w:rsidRDefault="00F34FF1" w:rsidP="00F34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" w:name="_Toc116201900"/>
      <w:bookmarkEnd w:id="11"/>
      <w:r w:rsidRPr="00F3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  Организация  контроля  за реализацией Программы</w:t>
      </w:r>
    </w:p>
    <w:p w:rsidR="00F34FF1" w:rsidRPr="00F34FF1" w:rsidRDefault="00F34FF1" w:rsidP="00F34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 Организационная структура управления Программой базируется на существующей схеме исполнительной власти  сельского поселения Летниково.</w:t>
      </w:r>
    </w:p>
    <w:p w:rsidR="00F34FF1" w:rsidRPr="00F34FF1" w:rsidRDefault="00F34FF1" w:rsidP="00F34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 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  </w:t>
      </w:r>
    </w:p>
    <w:p w:rsidR="00F34FF1" w:rsidRPr="00F34FF1" w:rsidRDefault="00F34FF1" w:rsidP="00F34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 Оперативные функции по реализации Программы осуществляют штатные сотрудники Администрации сельского поселения под руководством Главы  сельского поселения.</w:t>
      </w:r>
    </w:p>
    <w:p w:rsidR="00F34FF1" w:rsidRPr="00F34FF1" w:rsidRDefault="00F34FF1" w:rsidP="00F34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Глава сельского поселения осуществляет следующие действия:</w:t>
      </w:r>
    </w:p>
    <w:p w:rsidR="00F34FF1" w:rsidRPr="00F34FF1" w:rsidRDefault="00F34FF1" w:rsidP="00F34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 - рассматривает и утверждает план мероприятий, объемы их финансирования и сроки реализации;</w:t>
      </w:r>
    </w:p>
    <w:p w:rsidR="00F34FF1" w:rsidRPr="00F34FF1" w:rsidRDefault="00F34FF1" w:rsidP="00F34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F34FF1" w:rsidRPr="00F34FF1" w:rsidRDefault="00F34FF1" w:rsidP="00F34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 - взаимодействует с районными и областными органами исполнительной власти по включению предложений сельского поселения Летниково  в районные и областные целевые программы;</w:t>
      </w:r>
    </w:p>
    <w:p w:rsidR="00F34FF1" w:rsidRPr="00F34FF1" w:rsidRDefault="00F34FF1" w:rsidP="00F34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- контроль за выполнением годового плана действий и подготовка отчетов о его выполнении;</w:t>
      </w:r>
    </w:p>
    <w:p w:rsidR="00F34FF1" w:rsidRPr="00F34FF1" w:rsidRDefault="00F34FF1" w:rsidP="00F34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 - осуществляет руководство по:</w:t>
      </w:r>
    </w:p>
    <w:p w:rsidR="00F34FF1" w:rsidRPr="00F34FF1" w:rsidRDefault="00F34FF1" w:rsidP="00F34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    - подготовке перечня муниципальных целевых программ поселения, предлагаемых  к финансированию из районного и областного бюджета на очередной финансовый год;</w:t>
      </w:r>
    </w:p>
    <w:p w:rsidR="00F34FF1" w:rsidRPr="00F34FF1" w:rsidRDefault="00F34FF1" w:rsidP="00F34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 - реализации мероприятий Программы поселения.</w:t>
      </w:r>
    </w:p>
    <w:p w:rsidR="00F34FF1" w:rsidRPr="00F34FF1" w:rsidRDefault="00F34FF1" w:rsidP="00F34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 Специалисты Администрации поселения осуществляет следующие функции :</w:t>
      </w:r>
    </w:p>
    <w:p w:rsidR="00F34FF1" w:rsidRPr="00F34FF1" w:rsidRDefault="00F34FF1" w:rsidP="00F34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F34FF1" w:rsidRPr="00F34FF1" w:rsidRDefault="00F34FF1" w:rsidP="00F34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 -подготовка проектов программ поселения по приоритетным направлениям Программы;</w:t>
      </w:r>
    </w:p>
    <w:p w:rsidR="00F34FF1" w:rsidRPr="00F34FF1" w:rsidRDefault="00F34FF1" w:rsidP="00F34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 -формирование бюджетных заявок на выделение средств из муниципального бюджета поселения;</w:t>
      </w:r>
    </w:p>
    <w:p w:rsidR="00F34FF1" w:rsidRPr="00F34FF1" w:rsidRDefault="00F34FF1" w:rsidP="00F34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F34FF1" w:rsidRPr="00F34FF1" w:rsidRDefault="00F34FF1" w:rsidP="00F34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F34FF1" w:rsidRPr="00F34FF1" w:rsidRDefault="00F34FF1" w:rsidP="00F34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значимости.  </w:t>
      </w:r>
    </w:p>
    <w:p w:rsidR="002D03F0" w:rsidRPr="000A5968" w:rsidRDefault="002D03F0" w:rsidP="002D0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3F0" w:rsidRDefault="002D03F0" w:rsidP="002D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_Toc116201901"/>
      <w:bookmarkEnd w:id="12"/>
      <w:r w:rsidRPr="000A5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  Механизм обновления Программы </w:t>
      </w:r>
    </w:p>
    <w:p w:rsidR="00280CEE" w:rsidRPr="002D03F0" w:rsidRDefault="00280CEE" w:rsidP="002D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Обновление Программы производится: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 выявлении новых, необходимых к реализации мероприятий,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 появлении новых инвестиционных проектов, особо значимых для территории;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:rsidR="002D03F0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280CEE" w:rsidRPr="000A5968" w:rsidRDefault="00280CEE" w:rsidP="002D0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3F0" w:rsidRDefault="002D03F0" w:rsidP="00280C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8. Заключение</w:t>
      </w:r>
    </w:p>
    <w:p w:rsidR="00280CEE" w:rsidRPr="002D03F0" w:rsidRDefault="00280CEE" w:rsidP="00280C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Ожидаемые результаты: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0A59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проведение уличного освещения обеспечит устойчивое энергоснабжение поселения; 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       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улучшение культурно-досуговой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       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привлечения внебюджетных инвестиций в экономику поселения;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       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повышения благоустройства поселения;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0A59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формирования современного привлекательного имиджа поселения;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       </w:t>
      </w: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устойчивое развитие социальной инфраструктуры поселения.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Реализация Программы позволит: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повысить качество жизни жителей  сельского поселения Летниково;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привлечь население поселения к непосредственному участию в реализации решений, направленных на улучшение качества жизни;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</w:t>
      </w:r>
    </w:p>
    <w:p w:rsidR="002D03F0" w:rsidRPr="000A5968" w:rsidRDefault="002D03F0" w:rsidP="00F34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2D03F0" w:rsidRPr="000A5968" w:rsidRDefault="002D03F0" w:rsidP="00F34FF1">
      <w:pPr>
        <w:ind w:firstLine="709"/>
        <w:rPr>
          <w:rFonts w:ascii="Times New Roman" w:hAnsi="Times New Roman" w:cs="Times New Roman"/>
        </w:rPr>
      </w:pPr>
    </w:p>
    <w:p w:rsidR="002D03F0" w:rsidRPr="000A5968" w:rsidRDefault="002D03F0" w:rsidP="002D03F0">
      <w:pPr>
        <w:rPr>
          <w:rFonts w:ascii="Times New Roman" w:hAnsi="Times New Roman" w:cs="Times New Roman"/>
        </w:rPr>
      </w:pPr>
    </w:p>
    <w:p w:rsidR="002D03F0" w:rsidRPr="000A5968" w:rsidRDefault="002D03F0" w:rsidP="002D03F0">
      <w:pPr>
        <w:rPr>
          <w:rFonts w:ascii="Times New Roman" w:hAnsi="Times New Roman" w:cs="Times New Roman"/>
        </w:rPr>
      </w:pPr>
    </w:p>
    <w:p w:rsidR="002D03F0" w:rsidRPr="002D03F0" w:rsidRDefault="002D03F0" w:rsidP="002D03F0">
      <w:pPr>
        <w:rPr>
          <w:rFonts w:ascii="Times New Roman" w:hAnsi="Times New Roman" w:cs="Times New Roman"/>
        </w:rPr>
      </w:pPr>
    </w:p>
    <w:sectPr w:rsidR="002D03F0" w:rsidRPr="002D03F0" w:rsidSect="000A59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CA95749"/>
    <w:multiLevelType w:val="multilevel"/>
    <w:tmpl w:val="B7446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4C1B61"/>
    <w:rsid w:val="00045517"/>
    <w:rsid w:val="000A5968"/>
    <w:rsid w:val="000B59DA"/>
    <w:rsid w:val="0014612A"/>
    <w:rsid w:val="00167111"/>
    <w:rsid w:val="001F372E"/>
    <w:rsid w:val="00214E47"/>
    <w:rsid w:val="00232A9A"/>
    <w:rsid w:val="00280CEE"/>
    <w:rsid w:val="002D03F0"/>
    <w:rsid w:val="00307576"/>
    <w:rsid w:val="003131E0"/>
    <w:rsid w:val="003A4A69"/>
    <w:rsid w:val="003E1D67"/>
    <w:rsid w:val="003E20BE"/>
    <w:rsid w:val="003F1BFD"/>
    <w:rsid w:val="004C1B61"/>
    <w:rsid w:val="004F1B5B"/>
    <w:rsid w:val="004F77FA"/>
    <w:rsid w:val="00505D87"/>
    <w:rsid w:val="00522932"/>
    <w:rsid w:val="005A01AC"/>
    <w:rsid w:val="005D1900"/>
    <w:rsid w:val="0061632F"/>
    <w:rsid w:val="0062358E"/>
    <w:rsid w:val="0069254B"/>
    <w:rsid w:val="006A7A96"/>
    <w:rsid w:val="006B73EF"/>
    <w:rsid w:val="0074265B"/>
    <w:rsid w:val="007B38D2"/>
    <w:rsid w:val="007B5043"/>
    <w:rsid w:val="007C5714"/>
    <w:rsid w:val="00825ECD"/>
    <w:rsid w:val="00831E05"/>
    <w:rsid w:val="00854702"/>
    <w:rsid w:val="008D35B8"/>
    <w:rsid w:val="00A361CF"/>
    <w:rsid w:val="00A37696"/>
    <w:rsid w:val="00AB2941"/>
    <w:rsid w:val="00AE0487"/>
    <w:rsid w:val="00B04BE0"/>
    <w:rsid w:val="00B05B6A"/>
    <w:rsid w:val="00B17DB0"/>
    <w:rsid w:val="00B312C7"/>
    <w:rsid w:val="00B427CE"/>
    <w:rsid w:val="00B4495A"/>
    <w:rsid w:val="00B64682"/>
    <w:rsid w:val="00B841B2"/>
    <w:rsid w:val="00B938D6"/>
    <w:rsid w:val="00B96610"/>
    <w:rsid w:val="00BA5E81"/>
    <w:rsid w:val="00C25FE7"/>
    <w:rsid w:val="00C64EAC"/>
    <w:rsid w:val="00C716C6"/>
    <w:rsid w:val="00CB65FB"/>
    <w:rsid w:val="00D149C3"/>
    <w:rsid w:val="00D63342"/>
    <w:rsid w:val="00D97414"/>
    <w:rsid w:val="00DC1DEE"/>
    <w:rsid w:val="00E632D0"/>
    <w:rsid w:val="00E95B9C"/>
    <w:rsid w:val="00EC33AD"/>
    <w:rsid w:val="00EF1A52"/>
    <w:rsid w:val="00F34FF1"/>
    <w:rsid w:val="00FC2D8E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8E"/>
  </w:style>
  <w:style w:type="paragraph" w:styleId="1">
    <w:name w:val="heading 1"/>
    <w:basedOn w:val="a"/>
    <w:link w:val="10"/>
    <w:uiPriority w:val="9"/>
    <w:qFormat/>
    <w:rsid w:val="00B04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4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4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4B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B04BE0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4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4B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4B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4BE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4BE0"/>
  </w:style>
  <w:style w:type="character" w:styleId="a3">
    <w:name w:val="Hyperlink"/>
    <w:basedOn w:val="a0"/>
    <w:uiPriority w:val="99"/>
    <w:semiHidden/>
    <w:unhideWhenUsed/>
    <w:rsid w:val="00B04B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4BE0"/>
    <w:rPr>
      <w:color w:val="800080"/>
      <w:u w:val="single"/>
    </w:rPr>
  </w:style>
  <w:style w:type="character" w:styleId="a5">
    <w:name w:val="Strong"/>
    <w:basedOn w:val="a0"/>
    <w:uiPriority w:val="22"/>
    <w:qFormat/>
    <w:rsid w:val="00B04BE0"/>
    <w:rPr>
      <w:b/>
      <w:bCs/>
    </w:rPr>
  </w:style>
  <w:style w:type="character" w:customStyle="1" w:styleId="apple-converted-space">
    <w:name w:val="apple-converted-space"/>
    <w:basedOn w:val="a0"/>
    <w:rsid w:val="00B04BE0"/>
  </w:style>
  <w:style w:type="paragraph" w:styleId="a6">
    <w:name w:val="Normal (Web)"/>
    <w:basedOn w:val="a"/>
    <w:uiPriority w:val="99"/>
    <w:unhideWhenUsed/>
    <w:rsid w:val="00B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4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04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uiPriority w:val="11"/>
    <w:qFormat/>
    <w:rsid w:val="00B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B04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B04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B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B04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B04BE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index heading"/>
    <w:basedOn w:val="a"/>
    <w:uiPriority w:val="99"/>
    <w:unhideWhenUsed/>
    <w:rsid w:val="00B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B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B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0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4BE0"/>
    <w:rPr>
      <w:rFonts w:ascii="Tahoma" w:hAnsi="Tahoma" w:cs="Tahoma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B04BE0"/>
  </w:style>
  <w:style w:type="paragraph" w:customStyle="1" w:styleId="ConsPlusNonformat">
    <w:name w:val="ConsPlusNonformat"/>
    <w:rsid w:val="00B04B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04B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1">
    <w:name w:val="Стиль ПМД"/>
    <w:basedOn w:val="23"/>
    <w:link w:val="af2"/>
    <w:qFormat/>
    <w:rsid w:val="00B04BE0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2">
    <w:name w:val="Стиль ПМД Знак"/>
    <w:link w:val="af1"/>
    <w:rsid w:val="00B04B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uiPriority w:val="99"/>
    <w:rsid w:val="00B04BE0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04BE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B04BE0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04BE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04BE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B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04BE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B04BE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B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04BE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04BE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B04BE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B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B04BE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B04BE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B04BE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ConsPlusNormal">
    <w:name w:val="ConsPlusNormal"/>
    <w:rsid w:val="00B04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4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4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4B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B04BE0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4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4B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4B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4BE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4BE0"/>
  </w:style>
  <w:style w:type="character" w:styleId="a3">
    <w:name w:val="Hyperlink"/>
    <w:basedOn w:val="a0"/>
    <w:uiPriority w:val="99"/>
    <w:semiHidden/>
    <w:unhideWhenUsed/>
    <w:rsid w:val="00B04B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4BE0"/>
    <w:rPr>
      <w:color w:val="800080"/>
      <w:u w:val="single"/>
    </w:rPr>
  </w:style>
  <w:style w:type="character" w:styleId="a5">
    <w:name w:val="Strong"/>
    <w:basedOn w:val="a0"/>
    <w:uiPriority w:val="22"/>
    <w:qFormat/>
    <w:rsid w:val="00B04BE0"/>
    <w:rPr>
      <w:b/>
      <w:bCs/>
    </w:rPr>
  </w:style>
  <w:style w:type="character" w:customStyle="1" w:styleId="apple-converted-space">
    <w:name w:val="apple-converted-space"/>
    <w:basedOn w:val="a0"/>
    <w:rsid w:val="00B04BE0"/>
  </w:style>
  <w:style w:type="paragraph" w:styleId="a6">
    <w:name w:val="Normal (Web)"/>
    <w:basedOn w:val="a"/>
    <w:uiPriority w:val="99"/>
    <w:unhideWhenUsed/>
    <w:rsid w:val="00B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4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04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uiPriority w:val="11"/>
    <w:qFormat/>
    <w:rsid w:val="00B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B04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B04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B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B04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B04BE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index heading"/>
    <w:basedOn w:val="a"/>
    <w:uiPriority w:val="99"/>
    <w:unhideWhenUsed/>
    <w:rsid w:val="00B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B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B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0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4BE0"/>
    <w:rPr>
      <w:rFonts w:ascii="Tahoma" w:hAnsi="Tahoma" w:cs="Tahoma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B04BE0"/>
  </w:style>
  <w:style w:type="paragraph" w:customStyle="1" w:styleId="ConsPlusNonformat">
    <w:name w:val="ConsPlusNonformat"/>
    <w:rsid w:val="00B04B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04B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1">
    <w:name w:val="Стиль ПМД"/>
    <w:basedOn w:val="23"/>
    <w:link w:val="af2"/>
    <w:qFormat/>
    <w:rsid w:val="00B04BE0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2">
    <w:name w:val="Стиль ПМД Знак"/>
    <w:link w:val="af1"/>
    <w:rsid w:val="00B04B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uiPriority w:val="99"/>
    <w:rsid w:val="00B04BE0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04BE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B04BE0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04BE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04BE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B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04BE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B04BE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B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04BE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04BE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B04BE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B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B04BE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B04BE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B04BE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ConsPlusNormal">
    <w:name w:val="ConsPlusNormal"/>
    <w:rsid w:val="00B04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4E53-0015-4934-94C6-771686BC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4696</Words>
  <Characters>26770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Letnikovo</dc:creator>
  <cp:lastModifiedBy>Трофимова Л.В.</cp:lastModifiedBy>
  <cp:revision>2</cp:revision>
  <cp:lastPrinted>2018-02-26T06:59:00Z</cp:lastPrinted>
  <dcterms:created xsi:type="dcterms:W3CDTF">2022-02-02T11:43:00Z</dcterms:created>
  <dcterms:modified xsi:type="dcterms:W3CDTF">2022-02-02T11:43:00Z</dcterms:modified>
</cp:coreProperties>
</file>